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F13992" w:rsidRPr="00911C9B" w14:paraId="06759869" w14:textId="77777777" w:rsidTr="50126F6E">
        <w:trPr>
          <w:trHeight w:val="1662"/>
        </w:trPr>
        <w:tc>
          <w:tcPr>
            <w:tcW w:w="9736" w:type="dxa"/>
            <w:gridSpan w:val="2"/>
          </w:tcPr>
          <w:p w14:paraId="2734E56A" w14:textId="0E47A218" w:rsidR="009B5101" w:rsidRDefault="00126F65" w:rsidP="00B45106">
            <w:pPr>
              <w:spacing w:after="0" w:line="240" w:lineRule="auto"/>
              <w:jc w:val="right"/>
              <w:rPr>
                <w:rFonts w:asciiTheme="minorHAnsi" w:hAnsiTheme="minorHAnsi" w:cstheme="minorHAnsi"/>
                <w:color w:val="000000" w:themeColor="text1"/>
                <w:sz w:val="18"/>
              </w:rPr>
            </w:pPr>
            <w:r w:rsidRPr="00911C9B">
              <w:rPr>
                <w:rFonts w:asciiTheme="minorHAnsi" w:hAnsiTheme="minorHAnsi" w:cstheme="minorHAnsi"/>
                <w:noProof/>
                <w:lang w:eastAsia="fr-FR"/>
              </w:rPr>
              <w:drawing>
                <wp:anchor distT="0" distB="0" distL="114300" distR="114300" simplePos="0" relativeHeight="251658240" behindDoc="1" locked="0" layoutInCell="1" allowOverlap="1" wp14:anchorId="6D223747" wp14:editId="7081984F">
                  <wp:simplePos x="0" y="0"/>
                  <wp:positionH relativeFrom="column">
                    <wp:posOffset>109220</wp:posOffset>
                  </wp:positionH>
                  <wp:positionV relativeFrom="paragraph">
                    <wp:posOffset>0</wp:posOffset>
                  </wp:positionV>
                  <wp:extent cx="6057265" cy="1139825"/>
                  <wp:effectExtent l="0" t="0" r="635" b="3175"/>
                  <wp:wrapTight wrapText="bothSides">
                    <wp:wrapPolygon edited="0">
                      <wp:start x="0" y="0"/>
                      <wp:lineTo x="0" y="21299"/>
                      <wp:lineTo x="21534" y="21299"/>
                      <wp:lineTo x="2153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CP17ok.png"/>
                          <pic:cNvPicPr/>
                        </pic:nvPicPr>
                        <pic:blipFill>
                          <a:blip r:embed="rId8"/>
                          <a:stretch>
                            <a:fillRect/>
                          </a:stretch>
                        </pic:blipFill>
                        <pic:spPr>
                          <a:xfrm>
                            <a:off x="0" y="0"/>
                            <a:ext cx="6057265" cy="1139825"/>
                          </a:xfrm>
                          <a:prstGeom prst="rect">
                            <a:avLst/>
                          </a:prstGeom>
                        </pic:spPr>
                      </pic:pic>
                    </a:graphicData>
                  </a:graphic>
                  <wp14:sizeRelH relativeFrom="page">
                    <wp14:pctWidth>0</wp14:pctWidth>
                  </wp14:sizeRelH>
                  <wp14:sizeRelV relativeFrom="page">
                    <wp14:pctHeight>0</wp14:pctHeight>
                  </wp14:sizeRelV>
                </wp:anchor>
              </w:drawing>
            </w:r>
          </w:p>
          <w:p w14:paraId="2D9BB38C" w14:textId="686D4628" w:rsidR="00F13992" w:rsidRPr="00911C9B" w:rsidRDefault="38A4D185" w:rsidP="00B45106">
            <w:pPr>
              <w:spacing w:after="0" w:line="240" w:lineRule="auto"/>
              <w:jc w:val="right"/>
            </w:pPr>
            <w:commentRangeStart w:id="0"/>
            <w:r w:rsidRPr="50126F6E">
              <w:rPr>
                <w:rFonts w:asciiTheme="minorHAnsi" w:eastAsiaTheme="minorEastAsia" w:hAnsiTheme="minorHAnsi" w:cstheme="minorBidi"/>
              </w:rPr>
              <w:t xml:space="preserve">Paris, le </w:t>
            </w:r>
            <w:r w:rsidR="00DE3BBC">
              <w:rPr>
                <w:rFonts w:asciiTheme="minorHAnsi" w:eastAsiaTheme="minorEastAsia" w:hAnsiTheme="minorHAnsi" w:cstheme="minorBidi"/>
              </w:rPr>
              <w:t>23</w:t>
            </w:r>
            <w:r w:rsidRPr="50126F6E">
              <w:rPr>
                <w:rFonts w:asciiTheme="minorHAnsi" w:eastAsiaTheme="minorEastAsia" w:hAnsiTheme="minorHAnsi" w:cstheme="minorBidi"/>
              </w:rPr>
              <w:t xml:space="preserve"> janvier 2024</w:t>
            </w:r>
            <w:commentRangeEnd w:id="0"/>
            <w:r w:rsidR="00144111">
              <w:commentReference w:id="0"/>
            </w:r>
            <w:r w:rsidR="0F203E4A" w:rsidRPr="50126F6E">
              <w:rPr>
                <w:rFonts w:asciiTheme="minorHAnsi" w:eastAsiaTheme="minorEastAsia" w:hAnsiTheme="minorHAnsi" w:cstheme="minorBidi"/>
              </w:rPr>
              <w:t>,</w:t>
            </w:r>
          </w:p>
          <w:p w14:paraId="4943DACD" w14:textId="02CDC9DE" w:rsidR="001929E3" w:rsidRPr="00911C9B" w:rsidRDefault="004F22A5" w:rsidP="008A4C03">
            <w:pPr>
              <w:spacing w:after="0" w:line="240" w:lineRule="auto"/>
              <w:rPr>
                <w:rFonts w:asciiTheme="minorHAnsi" w:hAnsiTheme="minorHAnsi" w:cstheme="minorHAnsi"/>
                <w:b/>
                <w:bCs/>
                <w:color w:val="ABC100" w:themeColor="accent2"/>
                <w:sz w:val="24"/>
                <w:szCs w:val="24"/>
                <w:lang w:eastAsia="fr-FR"/>
              </w:rPr>
            </w:pPr>
            <w:r>
              <w:rPr>
                <w:rFonts w:asciiTheme="minorHAnsi" w:hAnsiTheme="minorHAnsi" w:cstheme="minorHAnsi"/>
                <w:b/>
                <w:bCs/>
                <w:noProof/>
                <w:color w:val="000000" w:themeColor="text1"/>
                <w:sz w:val="32"/>
                <w:szCs w:val="32"/>
                <w:lang w:eastAsia="fr-FR"/>
              </w:rPr>
              <w:drawing>
                <wp:anchor distT="0" distB="0" distL="114300" distR="114300" simplePos="0" relativeHeight="251659264" behindDoc="1" locked="0" layoutInCell="1" allowOverlap="1" wp14:anchorId="4A3DF923" wp14:editId="3A41C690">
                  <wp:simplePos x="0" y="0"/>
                  <wp:positionH relativeFrom="column">
                    <wp:posOffset>111125</wp:posOffset>
                  </wp:positionH>
                  <wp:positionV relativeFrom="paragraph">
                    <wp:posOffset>39370</wp:posOffset>
                  </wp:positionV>
                  <wp:extent cx="1828800" cy="585470"/>
                  <wp:effectExtent l="0" t="0" r="0" b="5080"/>
                  <wp:wrapTight wrapText="bothSides">
                    <wp:wrapPolygon edited="0">
                      <wp:start x="225" y="0"/>
                      <wp:lineTo x="0" y="703"/>
                      <wp:lineTo x="0" y="9839"/>
                      <wp:lineTo x="17325" y="11245"/>
                      <wp:lineTo x="15525" y="14056"/>
                      <wp:lineTo x="15525" y="18976"/>
                      <wp:lineTo x="17325" y="21085"/>
                      <wp:lineTo x="18450" y="21085"/>
                      <wp:lineTo x="20925" y="18976"/>
                      <wp:lineTo x="21150" y="17570"/>
                      <wp:lineTo x="20250" y="11245"/>
                      <wp:lineTo x="20925" y="8434"/>
                      <wp:lineTo x="20700" y="703"/>
                      <wp:lineTo x="19350" y="0"/>
                      <wp:lineTo x="225" y="0"/>
                    </wp:wrapPolygon>
                  </wp:wrapTight>
                  <wp:docPr id="307541942" name="Image 1"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41942" name="Image 1" descr="Une image contenant Police, Graphique, graphisme, capture d’écran&#10;&#10;Description générée automatiquement"/>
                          <pic:cNvPicPr/>
                        </pic:nvPicPr>
                        <pic:blipFill>
                          <a:blip r:embed="rId13"/>
                          <a:stretch>
                            <a:fillRect/>
                          </a:stretch>
                        </pic:blipFill>
                        <pic:spPr>
                          <a:xfrm>
                            <a:off x="0" y="0"/>
                            <a:ext cx="1828800" cy="585470"/>
                          </a:xfrm>
                          <a:prstGeom prst="rect">
                            <a:avLst/>
                          </a:prstGeom>
                        </pic:spPr>
                      </pic:pic>
                    </a:graphicData>
                  </a:graphic>
                  <wp14:sizeRelH relativeFrom="page">
                    <wp14:pctWidth>0</wp14:pctWidth>
                  </wp14:sizeRelH>
                  <wp14:sizeRelV relativeFrom="page">
                    <wp14:pctHeight>0</wp14:pctHeight>
                  </wp14:sizeRelV>
                </wp:anchor>
              </w:drawing>
            </w:r>
          </w:p>
          <w:p w14:paraId="2634C2BA" w14:textId="2DD16A68" w:rsidR="004F22A5" w:rsidRDefault="004F22A5" w:rsidP="00B45106">
            <w:pPr>
              <w:spacing w:after="0" w:line="240" w:lineRule="auto"/>
              <w:ind w:left="180"/>
              <w:rPr>
                <w:rFonts w:asciiTheme="minorHAnsi" w:hAnsiTheme="minorHAnsi" w:cstheme="minorHAnsi"/>
                <w:b/>
                <w:bCs/>
                <w:color w:val="ABC100" w:themeColor="accent2"/>
                <w:sz w:val="24"/>
                <w:szCs w:val="24"/>
                <w:lang w:eastAsia="fr-FR"/>
              </w:rPr>
            </w:pPr>
          </w:p>
          <w:p w14:paraId="4F1A98DA" w14:textId="0ADCFC5E" w:rsidR="004F22A5" w:rsidRDefault="004F22A5" w:rsidP="389F254F">
            <w:pPr>
              <w:spacing w:after="0" w:line="240" w:lineRule="auto"/>
              <w:ind w:left="180"/>
              <w:rPr>
                <w:rFonts w:asciiTheme="minorHAnsi" w:hAnsiTheme="minorHAnsi" w:cstheme="minorBidi"/>
                <w:b/>
                <w:bCs/>
                <w:color w:val="ABC100" w:themeColor="accent2"/>
                <w:sz w:val="24"/>
                <w:szCs w:val="24"/>
                <w:lang w:eastAsia="fr-FR"/>
              </w:rPr>
            </w:pPr>
          </w:p>
          <w:p w14:paraId="60FFE24D" w14:textId="6D3616EE" w:rsidR="00126F65" w:rsidRDefault="00126F65" w:rsidP="00B45106">
            <w:pPr>
              <w:spacing w:after="0" w:line="240" w:lineRule="auto"/>
              <w:ind w:left="180"/>
              <w:rPr>
                <w:rFonts w:asciiTheme="minorHAnsi" w:hAnsiTheme="minorHAnsi" w:cstheme="minorHAnsi"/>
                <w:b/>
                <w:bCs/>
                <w:color w:val="ABC100" w:themeColor="accent2"/>
                <w:sz w:val="24"/>
                <w:szCs w:val="24"/>
                <w:lang w:eastAsia="fr-FR"/>
              </w:rPr>
            </w:pPr>
            <w:r>
              <w:rPr>
                <w:rFonts w:asciiTheme="minorHAnsi" w:hAnsiTheme="minorHAnsi" w:cstheme="minorHAnsi"/>
                <w:b/>
                <w:bCs/>
                <w:color w:val="ABC100" w:themeColor="accent2"/>
                <w:sz w:val="24"/>
                <w:szCs w:val="24"/>
                <w:lang w:eastAsia="fr-FR"/>
              </w:rPr>
              <w:t>France</w:t>
            </w:r>
          </w:p>
          <w:p w14:paraId="649CED99" w14:textId="64E842E8" w:rsidR="007D3257" w:rsidRDefault="74C7AF96" w:rsidP="50126F6E">
            <w:pPr>
              <w:spacing w:after="0" w:line="240" w:lineRule="auto"/>
              <w:ind w:left="181"/>
              <w:jc w:val="both"/>
              <w:rPr>
                <w:rFonts w:asciiTheme="minorHAnsi" w:hAnsiTheme="minorHAnsi" w:cstheme="minorBidi"/>
                <w:b/>
                <w:bCs/>
                <w:color w:val="000000" w:themeColor="text1"/>
                <w:sz w:val="32"/>
                <w:szCs w:val="32"/>
                <w:lang w:eastAsia="fr-FR"/>
              </w:rPr>
            </w:pPr>
            <w:r w:rsidRPr="50126F6E">
              <w:rPr>
                <w:rFonts w:asciiTheme="minorHAnsi" w:hAnsiTheme="minorHAnsi" w:cstheme="minorBidi"/>
                <w:b/>
                <w:bCs/>
                <w:color w:val="000000" w:themeColor="text1"/>
                <w:sz w:val="32"/>
                <w:szCs w:val="32"/>
                <w:lang w:eastAsia="fr-FR"/>
              </w:rPr>
              <w:t xml:space="preserve">Logiciel de mesure et d’optimisation de l’impact carbone </w:t>
            </w:r>
            <w:r w:rsidR="50487478" w:rsidRPr="50126F6E">
              <w:rPr>
                <w:rFonts w:asciiTheme="minorHAnsi" w:hAnsiTheme="minorHAnsi" w:cstheme="minorBidi"/>
                <w:b/>
                <w:bCs/>
                <w:color w:val="000000" w:themeColor="text1"/>
                <w:sz w:val="32"/>
                <w:szCs w:val="32"/>
                <w:lang w:eastAsia="fr-FR"/>
              </w:rPr>
              <w:t xml:space="preserve">à destination </w:t>
            </w:r>
            <w:r w:rsidR="7013D037" w:rsidRPr="50126F6E">
              <w:rPr>
                <w:rFonts w:asciiTheme="minorHAnsi" w:hAnsiTheme="minorHAnsi" w:cstheme="minorBidi"/>
                <w:b/>
                <w:bCs/>
                <w:color w:val="000000" w:themeColor="text1"/>
                <w:sz w:val="32"/>
                <w:szCs w:val="32"/>
                <w:lang w:eastAsia="fr-FR"/>
              </w:rPr>
              <w:t xml:space="preserve">du secteur de la construction, </w:t>
            </w:r>
            <w:r w:rsidR="195C2A26" w:rsidRPr="50126F6E">
              <w:rPr>
                <w:rFonts w:asciiTheme="minorHAnsi" w:hAnsiTheme="minorHAnsi" w:cstheme="minorBidi"/>
                <w:b/>
                <w:bCs/>
                <w:color w:val="000000" w:themeColor="text1"/>
                <w:sz w:val="32"/>
                <w:szCs w:val="32"/>
                <w:lang w:eastAsia="fr-FR"/>
              </w:rPr>
              <w:t>SustainEcho by Egis</w:t>
            </w:r>
            <w:r w:rsidR="7013D037" w:rsidRPr="50126F6E">
              <w:rPr>
                <w:rFonts w:asciiTheme="minorHAnsi" w:hAnsiTheme="minorHAnsi" w:cstheme="minorBidi"/>
                <w:b/>
                <w:bCs/>
                <w:color w:val="000000" w:themeColor="text1"/>
                <w:sz w:val="32"/>
                <w:szCs w:val="32"/>
                <w:lang w:eastAsia="fr-FR"/>
              </w:rPr>
              <w:t xml:space="preserve"> sera </w:t>
            </w:r>
            <w:r w:rsidR="09E36BA8" w:rsidRPr="50126F6E">
              <w:rPr>
                <w:rFonts w:asciiTheme="minorHAnsi" w:hAnsiTheme="minorHAnsi" w:cstheme="minorBidi"/>
                <w:b/>
                <w:bCs/>
                <w:color w:val="000000" w:themeColor="text1"/>
                <w:sz w:val="32"/>
                <w:szCs w:val="32"/>
                <w:lang w:eastAsia="fr-FR"/>
              </w:rPr>
              <w:t>au salon</w:t>
            </w:r>
            <w:commentRangeStart w:id="1"/>
            <w:r w:rsidR="7013D037" w:rsidRPr="50126F6E">
              <w:rPr>
                <w:rFonts w:asciiTheme="minorHAnsi" w:hAnsiTheme="minorHAnsi" w:cstheme="minorBidi"/>
                <w:b/>
                <w:bCs/>
                <w:color w:val="000000" w:themeColor="text1"/>
                <w:sz w:val="32"/>
                <w:szCs w:val="32"/>
                <w:lang w:eastAsia="fr-FR"/>
              </w:rPr>
              <w:t xml:space="preserve"> </w:t>
            </w:r>
            <w:commentRangeEnd w:id="1"/>
            <w:r w:rsidR="00AA7DC5">
              <w:commentReference w:id="1"/>
            </w:r>
            <w:r w:rsidR="7013D037" w:rsidRPr="50126F6E">
              <w:rPr>
                <w:rFonts w:asciiTheme="minorHAnsi" w:hAnsiTheme="minorHAnsi" w:cstheme="minorBidi"/>
                <w:b/>
                <w:bCs/>
                <w:color w:val="000000" w:themeColor="text1"/>
                <w:sz w:val="32"/>
                <w:szCs w:val="32"/>
                <w:lang w:eastAsia="fr-FR"/>
              </w:rPr>
              <w:t xml:space="preserve">EnerJ-Meeting le </w:t>
            </w:r>
            <w:r w:rsidR="5AFD196E" w:rsidRPr="50126F6E">
              <w:rPr>
                <w:rFonts w:asciiTheme="minorHAnsi" w:hAnsiTheme="minorHAnsi" w:cstheme="minorBidi"/>
                <w:b/>
                <w:bCs/>
                <w:color w:val="000000" w:themeColor="text1"/>
                <w:sz w:val="32"/>
                <w:szCs w:val="32"/>
                <w:lang w:eastAsia="fr-FR"/>
              </w:rPr>
              <w:t>06/02</w:t>
            </w:r>
            <w:r w:rsidRPr="50126F6E">
              <w:rPr>
                <w:rFonts w:asciiTheme="minorHAnsi" w:hAnsiTheme="minorHAnsi" w:cstheme="minorBidi"/>
                <w:b/>
                <w:bCs/>
                <w:color w:val="000000" w:themeColor="text1"/>
                <w:sz w:val="32"/>
                <w:szCs w:val="32"/>
                <w:lang w:eastAsia="fr-FR"/>
              </w:rPr>
              <w:t xml:space="preserve"> </w:t>
            </w:r>
            <w:r w:rsidR="7013D037" w:rsidRPr="50126F6E">
              <w:rPr>
                <w:rFonts w:asciiTheme="minorHAnsi" w:hAnsiTheme="minorHAnsi" w:cstheme="minorBidi"/>
                <w:b/>
                <w:bCs/>
                <w:color w:val="000000" w:themeColor="text1"/>
                <w:sz w:val="32"/>
                <w:szCs w:val="32"/>
                <w:lang w:eastAsia="fr-FR"/>
              </w:rPr>
              <w:t>prochain</w:t>
            </w:r>
            <w:r w:rsidRPr="50126F6E">
              <w:rPr>
                <w:rFonts w:asciiTheme="minorHAnsi" w:hAnsiTheme="minorHAnsi" w:cstheme="minorBidi"/>
                <w:b/>
                <w:bCs/>
                <w:color w:val="000000" w:themeColor="text1"/>
                <w:sz w:val="32"/>
                <w:szCs w:val="32"/>
                <w:lang w:eastAsia="fr-FR"/>
              </w:rPr>
              <w:t xml:space="preserve"> au </w:t>
            </w:r>
            <w:r w:rsidR="1062EF30" w:rsidRPr="50126F6E">
              <w:rPr>
                <w:rFonts w:asciiTheme="minorHAnsi" w:hAnsiTheme="minorHAnsi" w:cstheme="minorBidi"/>
                <w:b/>
                <w:bCs/>
                <w:color w:val="000000" w:themeColor="text1"/>
                <w:sz w:val="32"/>
                <w:szCs w:val="32"/>
                <w:lang w:eastAsia="fr-FR"/>
              </w:rPr>
              <w:t>C</w:t>
            </w:r>
            <w:r w:rsidRPr="50126F6E">
              <w:rPr>
                <w:rFonts w:asciiTheme="minorHAnsi" w:hAnsiTheme="minorHAnsi" w:cstheme="minorBidi"/>
                <w:b/>
                <w:bCs/>
                <w:color w:val="000000" w:themeColor="text1"/>
                <w:sz w:val="32"/>
                <w:szCs w:val="32"/>
                <w:lang w:eastAsia="fr-FR"/>
              </w:rPr>
              <w:t>arrousel du Louvre</w:t>
            </w:r>
          </w:p>
          <w:p w14:paraId="715069BC" w14:textId="77777777" w:rsidR="004F22A5" w:rsidRDefault="004F22A5" w:rsidP="004F22A5">
            <w:pPr>
              <w:spacing w:after="0" w:line="240" w:lineRule="auto"/>
              <w:jc w:val="both"/>
              <w:rPr>
                <w:rFonts w:asciiTheme="minorHAnsi" w:hAnsiTheme="minorHAnsi" w:cstheme="minorHAnsi"/>
                <w:b/>
                <w:bCs/>
                <w:color w:val="000000" w:themeColor="text1"/>
                <w:sz w:val="32"/>
                <w:szCs w:val="32"/>
                <w:lang w:eastAsia="fr-FR"/>
              </w:rPr>
            </w:pPr>
          </w:p>
          <w:p w14:paraId="5306BB20" w14:textId="5AB95267" w:rsidR="00AA7DC5" w:rsidRPr="008127F0" w:rsidRDefault="74C7AF96" w:rsidP="389F254F">
            <w:pPr>
              <w:spacing w:after="0" w:line="240" w:lineRule="auto"/>
              <w:ind w:left="181"/>
              <w:jc w:val="both"/>
              <w:rPr>
                <w:b/>
                <w:bCs/>
              </w:rPr>
            </w:pPr>
            <w:r w:rsidRPr="50126F6E">
              <w:rPr>
                <w:b/>
                <w:bCs/>
              </w:rPr>
              <w:t>SustainEcho by Egis est un logiciel SaaS (Software as a Service – c’est à dire une plateforme accessible en ligne via un navigateur web) de calcul d’ACV (Analyse du Cycle de Vie) bâtiment</w:t>
            </w:r>
            <w:r w:rsidR="21D0CA9E" w:rsidRPr="50126F6E">
              <w:rPr>
                <w:b/>
                <w:bCs/>
              </w:rPr>
              <w:t>,</w:t>
            </w:r>
            <w:r w:rsidRPr="50126F6E">
              <w:rPr>
                <w:b/>
                <w:bCs/>
              </w:rPr>
              <w:t xml:space="preserve"> permettant à tous les acteurs du BTP de faire de la construction bas carbone facilement et rapidement.</w:t>
            </w:r>
            <w:r w:rsidR="5AFD196E" w:rsidRPr="50126F6E">
              <w:rPr>
                <w:b/>
                <w:bCs/>
              </w:rPr>
              <w:t xml:space="preserve"> Le mardi 6 février, l’entreprise sera présente </w:t>
            </w:r>
            <w:r w:rsidR="05D12851" w:rsidRPr="50126F6E">
              <w:rPr>
                <w:b/>
                <w:bCs/>
              </w:rPr>
              <w:t>au salon</w:t>
            </w:r>
            <w:r w:rsidR="5AFD196E" w:rsidRPr="50126F6E">
              <w:rPr>
                <w:b/>
                <w:bCs/>
              </w:rPr>
              <w:t xml:space="preserve"> EnerJ-Meeting, et présentera sur son stand des démonstrations des modules de logiciels permettant de réduire l’impact</w:t>
            </w:r>
            <w:r w:rsidR="009D1BCA">
              <w:rPr>
                <w:b/>
                <w:bCs/>
              </w:rPr>
              <w:t xml:space="preserve"> carbone</w:t>
            </w:r>
            <w:r w:rsidR="5AFD196E" w:rsidRPr="50126F6E">
              <w:rPr>
                <w:b/>
                <w:bCs/>
              </w:rPr>
              <w:t xml:space="preserve"> des projets de construction ou de rénovation.</w:t>
            </w:r>
          </w:p>
          <w:p w14:paraId="342D4D01" w14:textId="77777777" w:rsidR="00AA7DC5" w:rsidRDefault="00AA7DC5" w:rsidP="002323C8">
            <w:pPr>
              <w:spacing w:after="0" w:line="240" w:lineRule="auto"/>
              <w:jc w:val="both"/>
            </w:pPr>
          </w:p>
          <w:p w14:paraId="182B1EA2" w14:textId="54805C12" w:rsidR="002323C8" w:rsidRDefault="0A4B23D9" w:rsidP="389F254F">
            <w:pPr>
              <w:spacing w:after="0" w:line="240" w:lineRule="auto"/>
              <w:ind w:left="181"/>
              <w:jc w:val="both"/>
            </w:pPr>
            <w:r>
              <w:t xml:space="preserve">Créée en 2020 et acquise par </w:t>
            </w:r>
            <w:r w:rsidR="5AFD196E">
              <w:t>Egis</w:t>
            </w:r>
            <w:r>
              <w:t xml:space="preserve"> en mars 2023, l’entreprise en pleine croissance SustainEcho by Egis </w:t>
            </w:r>
            <w:r w:rsidR="4ECCC853">
              <w:t xml:space="preserve">a pour mission de </w:t>
            </w:r>
            <w:r w:rsidR="5AFD196E">
              <w:t>rendre l’éco-conception de bâtiments accessible et rapide à tous les acteurs engagés sur un projet de construction ou rénovation (architectes, contractants généraux, économistes, promoteurs, bureaux d’études…), et ce quelle que soit l’étape du cycle de vie du projet (phase de conception ou phase de travaux)</w:t>
            </w:r>
            <w:r w:rsidR="4ECCC853">
              <w:t xml:space="preserve">. </w:t>
            </w:r>
          </w:p>
          <w:p w14:paraId="26C71B21" w14:textId="77777777" w:rsidR="002323C8" w:rsidRDefault="002323C8" w:rsidP="389F254F">
            <w:pPr>
              <w:spacing w:after="0" w:line="240" w:lineRule="auto"/>
              <w:ind w:left="181"/>
              <w:jc w:val="both"/>
            </w:pPr>
          </w:p>
          <w:p w14:paraId="7808A304" w14:textId="703B5164" w:rsidR="00ED685E" w:rsidRPr="002323C8" w:rsidRDefault="5AFD196E" w:rsidP="002323C8">
            <w:pPr>
              <w:spacing w:after="0" w:line="240" w:lineRule="auto"/>
              <w:ind w:left="181"/>
              <w:jc w:val="both"/>
            </w:pPr>
            <w:r>
              <w:t>L</w:t>
            </w:r>
            <w:r w:rsidR="4ECCC853">
              <w:t>a plateforme développée par l’entreprise propose</w:t>
            </w:r>
            <w:r w:rsidR="37F14CD5">
              <w:t xml:space="preserve"> à ses clients</w:t>
            </w:r>
            <w:r w:rsidR="4ECCC853">
              <w:t xml:space="preserve"> </w:t>
            </w:r>
            <w:r w:rsidR="21A84C76">
              <w:t>d</w:t>
            </w:r>
            <w:r w:rsidR="4ECCC853">
              <w:t>es solutions bas</w:t>
            </w:r>
            <w:r w:rsidR="3C23BF19">
              <w:t xml:space="preserve"> </w:t>
            </w:r>
            <w:r w:rsidR="4ECCC853">
              <w:t xml:space="preserve">carbone plus pertinentes. </w:t>
            </w:r>
            <w:r>
              <w:t xml:space="preserve">L’intelligence artificielle permet notamment d’éliminer les tâches manuelles de saisie de données afin que les personnes intervenant sur le projet de construction puissent se concentrer sur l’écoconception. </w:t>
            </w:r>
          </w:p>
          <w:p w14:paraId="3E2834EF" w14:textId="77777777" w:rsidR="00ED685E" w:rsidRDefault="00ED685E" w:rsidP="00ED685E">
            <w:pPr>
              <w:spacing w:after="0" w:line="240" w:lineRule="auto"/>
              <w:ind w:left="181"/>
              <w:jc w:val="both"/>
            </w:pPr>
          </w:p>
          <w:p w14:paraId="34DE3BE7" w14:textId="04378E9B" w:rsidR="00144111" w:rsidRPr="00EF3D25" w:rsidRDefault="00EF3D25" w:rsidP="00FD60AF">
            <w:pPr>
              <w:spacing w:after="0" w:line="240" w:lineRule="auto"/>
              <w:ind w:left="181"/>
              <w:jc w:val="both"/>
              <w:rPr>
                <w:b/>
                <w:bCs/>
              </w:rPr>
            </w:pPr>
            <w:r w:rsidRPr="00EF3D25">
              <w:rPr>
                <w:b/>
                <w:bCs/>
              </w:rPr>
              <w:t>EnerJ-Meeting</w:t>
            </w:r>
            <w:r w:rsidR="002323C8">
              <w:rPr>
                <w:b/>
                <w:bCs/>
              </w:rPr>
              <w:t>, une journée dédiée à l’avenir de la filière du bâtiment face aux enjeux énergétiques</w:t>
            </w:r>
          </w:p>
          <w:p w14:paraId="2338B3BE" w14:textId="77777777" w:rsidR="00EF3D25" w:rsidRDefault="00EF3D25" w:rsidP="00FD60AF">
            <w:pPr>
              <w:spacing w:after="0" w:line="240" w:lineRule="auto"/>
              <w:ind w:left="181"/>
              <w:jc w:val="both"/>
            </w:pPr>
          </w:p>
          <w:p w14:paraId="59A9E750" w14:textId="5122EC10" w:rsidR="00CB0495" w:rsidRDefault="1062EF30" w:rsidP="00287A1B">
            <w:pPr>
              <w:spacing w:after="0" w:line="240" w:lineRule="auto"/>
              <w:ind w:left="181"/>
              <w:jc w:val="both"/>
            </w:pPr>
            <w:r>
              <w:t>Organisé sous le haut patronage d’Emmanuel Macron au Carrousel du Louvre mardi 6 février,</w:t>
            </w:r>
            <w:r w:rsidR="6300F518">
              <w:t xml:space="preserve"> le salon</w:t>
            </w:r>
            <w:r>
              <w:t xml:space="preserve"> EnerJ-Meeting est un événement dédié aux décideurs du secteur de la construction et de l’immobilier. Les 5 000 professionnels attendus </w:t>
            </w:r>
            <w:commentRangeStart w:id="2"/>
            <w:r>
              <w:t>aborderont les différents enjeux liés à la sobriété énergétique</w:t>
            </w:r>
            <w:r w:rsidR="3DF6D872">
              <w:t xml:space="preserve"> et la décarbonation</w:t>
            </w:r>
            <w:r>
              <w:t xml:space="preserve"> </w:t>
            </w:r>
            <w:commentRangeEnd w:id="2"/>
            <w:r w:rsidR="00287A1B">
              <w:commentReference w:id="2"/>
            </w:r>
            <w:r>
              <w:t>du secteur et présenteront les solutions pour faire du bâtiment une filière plus vertueuse en réponse à l’urgence climatique et à la crise énergétique. La thématique de cette journée est structurée autour du triptyque suivant : « sobriété, efficacité énergétique, décarbonation ».</w:t>
            </w:r>
          </w:p>
          <w:p w14:paraId="74441311" w14:textId="77777777" w:rsidR="00CB0495" w:rsidRDefault="00CB0495" w:rsidP="00CB0495">
            <w:pPr>
              <w:spacing w:after="0" w:line="240" w:lineRule="auto"/>
              <w:ind w:left="181"/>
              <w:jc w:val="both"/>
            </w:pPr>
          </w:p>
          <w:p w14:paraId="15D06E90" w14:textId="32154BAC" w:rsidR="00CB0495" w:rsidRPr="00DE3BBC" w:rsidRDefault="1C64DE80" w:rsidP="50126F6E">
            <w:pPr>
              <w:spacing w:after="0" w:line="240" w:lineRule="auto"/>
              <w:ind w:left="181"/>
              <w:jc w:val="both"/>
              <w:rPr>
                <w:b/>
                <w:bCs/>
                <w:lang w:val="pt-BR"/>
              </w:rPr>
            </w:pPr>
            <w:r w:rsidRPr="00DE3BBC">
              <w:rPr>
                <w:rFonts w:eastAsiaTheme="minorEastAsia" w:cs="Calibri"/>
                <w:b/>
                <w:bCs/>
                <w:lang w:val="pt-BR"/>
              </w:rPr>
              <w:t>À</w:t>
            </w:r>
            <w:r w:rsidR="3A3FB0F8" w:rsidRPr="00DE3BBC">
              <w:rPr>
                <w:rFonts w:eastAsiaTheme="minorEastAsia" w:cs="Calibri"/>
                <w:b/>
                <w:bCs/>
                <w:lang w:val="pt-BR"/>
              </w:rPr>
              <w:t xml:space="preserve"> pr</w:t>
            </w:r>
            <w:r w:rsidR="3A3FB0F8" w:rsidRPr="00DE3BBC">
              <w:rPr>
                <w:rFonts w:cs="Calibri"/>
                <w:b/>
                <w:bCs/>
                <w:lang w:val="pt-BR"/>
              </w:rPr>
              <w:t>opos</w:t>
            </w:r>
            <w:r w:rsidR="3A3FB0F8" w:rsidRPr="00DE3BBC">
              <w:rPr>
                <w:b/>
                <w:bCs/>
                <w:lang w:val="pt-BR"/>
              </w:rPr>
              <w:t xml:space="preserve"> de </w:t>
            </w:r>
            <w:r w:rsidR="4EFDB7B5" w:rsidRPr="00DE3BBC">
              <w:rPr>
                <w:b/>
                <w:bCs/>
                <w:lang w:val="pt-BR"/>
              </w:rPr>
              <w:t>SustainEcho by Egis</w:t>
            </w:r>
          </w:p>
          <w:p w14:paraId="782E3AA3" w14:textId="77777777" w:rsidR="00CB0495" w:rsidRPr="00DE3BBC" w:rsidRDefault="00CB0495" w:rsidP="00CB0495">
            <w:pPr>
              <w:spacing w:after="0" w:line="240" w:lineRule="auto"/>
              <w:ind w:left="181"/>
              <w:jc w:val="both"/>
              <w:rPr>
                <w:lang w:val="pt-BR"/>
              </w:rPr>
            </w:pPr>
          </w:p>
          <w:p w14:paraId="7DC3EE78" w14:textId="56B2BDD9" w:rsidR="00E97855" w:rsidRDefault="3A3FB0F8" w:rsidP="00265E0C">
            <w:pPr>
              <w:spacing w:after="0" w:line="240" w:lineRule="auto"/>
              <w:ind w:left="181"/>
              <w:jc w:val="both"/>
            </w:pPr>
            <w:r>
              <w:t>F</w:t>
            </w:r>
            <w:r w:rsidR="4EFDB7B5">
              <w:t>on</w:t>
            </w:r>
            <w:r>
              <w:t>d</w:t>
            </w:r>
            <w:r w:rsidR="4EFDB7B5">
              <w:t xml:space="preserve">ée </w:t>
            </w:r>
            <w:r w:rsidR="33873C18">
              <w:t>en 2020</w:t>
            </w:r>
            <w:r>
              <w:t>,</w:t>
            </w:r>
            <w:r w:rsidR="33873C18">
              <w:t xml:space="preserve"> </w:t>
            </w:r>
            <w:r w:rsidR="4EFDB7B5">
              <w:t>SustainEcho</w:t>
            </w:r>
            <w:r w:rsidR="33873C18">
              <w:t xml:space="preserve"> by Egis</w:t>
            </w:r>
            <w:r w:rsidR="4EFDB7B5">
              <w:t xml:space="preserve"> compte aujourd’hui 11 collaborateurs</w:t>
            </w:r>
            <w:r w:rsidR="33873C18">
              <w:t xml:space="preserve"> et prévoit de nouveaux recrutements en France et au Royaume Uni au premier trimestre 2024.</w:t>
            </w:r>
            <w:r w:rsidR="50487478">
              <w:t xml:space="preserve"> </w:t>
            </w:r>
            <w:r w:rsidR="502F4526">
              <w:t xml:space="preserve">Depuis sa création, SustainEcho </w:t>
            </w:r>
            <w:r w:rsidR="3F7C1504">
              <w:t xml:space="preserve">by Egis </w:t>
            </w:r>
            <w:r w:rsidR="502F4526">
              <w:t xml:space="preserve">a démontré sa capacité d’adaptation et son savoir-faire auprès </w:t>
            </w:r>
            <w:r>
              <w:t xml:space="preserve">d’entreprises de construction </w:t>
            </w:r>
            <w:r>
              <w:lastRenderedPageBreak/>
              <w:t>(Bouygues Construction, Demathieu Bard), de cabinets d’architectes (AREP) ou</w:t>
            </w:r>
            <w:r w:rsidR="5A5BFD3F">
              <w:t xml:space="preserve"> </w:t>
            </w:r>
            <w:r>
              <w:t>de promoteurs (Eiffage Immobilier)</w:t>
            </w:r>
            <w:r w:rsidR="502F4526">
              <w:t xml:space="preserve">. </w:t>
            </w:r>
          </w:p>
          <w:p w14:paraId="1333782D" w14:textId="77777777" w:rsidR="002323C8" w:rsidRDefault="002323C8" w:rsidP="00265E0C">
            <w:pPr>
              <w:spacing w:after="0" w:line="240" w:lineRule="auto"/>
              <w:ind w:left="181"/>
              <w:jc w:val="both"/>
            </w:pPr>
          </w:p>
          <w:p w14:paraId="6F50B20D" w14:textId="77777777" w:rsidR="00502DEB" w:rsidRDefault="00E97855" w:rsidP="00E97855">
            <w:pPr>
              <w:spacing w:after="0" w:line="240" w:lineRule="auto"/>
              <w:ind w:left="181"/>
              <w:jc w:val="both"/>
            </w:pPr>
            <w:r>
              <w:t>Grâce à des algorithmes d’intelligence artificielle, le logiciel de SustainEcho by Egis peut prendre en charge n’importe quel quantitatif et lui associer automatiquement une fiche de déclaration environnementale et sanitaire (FDES) certifiée, conformément à la réglementation, via la base INIES (</w:t>
            </w:r>
            <w:r w:rsidRPr="00502DEB">
              <w:t>base de données nationale de référence sur les données environnementales et sanitaires des produits et équipements de la construction).</w:t>
            </w:r>
            <w:r>
              <w:t xml:space="preserve"> En cinq fois moins de temps par rapport aux alternatives classiques du marché, chaque usager peut réaliser l’ACV complète de son projet neuf ou de réhabilitation, ainsi que son analyse environnementale de manière fiable et réglementaire.</w:t>
            </w:r>
            <w:r w:rsidR="00502DEB">
              <w:t xml:space="preserve"> </w:t>
            </w:r>
          </w:p>
          <w:p w14:paraId="6C0B8767" w14:textId="77777777" w:rsidR="00502DEB" w:rsidRDefault="00502DEB" w:rsidP="00E97855">
            <w:pPr>
              <w:spacing w:after="0" w:line="240" w:lineRule="auto"/>
              <w:ind w:left="181"/>
              <w:jc w:val="both"/>
            </w:pPr>
          </w:p>
          <w:p w14:paraId="39584960" w14:textId="3D300840" w:rsidR="00502DEB" w:rsidRDefault="3A3FB0F8" w:rsidP="00502DEB">
            <w:pPr>
              <w:spacing w:after="0" w:line="240" w:lineRule="auto"/>
              <w:ind w:left="181"/>
              <w:jc w:val="both"/>
            </w:pPr>
            <w:r>
              <w:t xml:space="preserve">3 modules complémentaires sont proposés pour </w:t>
            </w:r>
            <w:r w:rsidR="073CAF59">
              <w:t>diminuer l'</w:t>
            </w:r>
            <w:r w:rsidR="21F5DEBF">
              <w:t>impact carbone à chaque étape du projet de construction</w:t>
            </w:r>
            <w:r w:rsidR="3204585D">
              <w:t xml:space="preserve"> </w:t>
            </w:r>
            <w:commentRangeStart w:id="3"/>
            <w:r>
              <w:t>:</w:t>
            </w:r>
            <w:commentRangeEnd w:id="3"/>
            <w:r w:rsidR="00502DEB">
              <w:commentReference w:id="3"/>
            </w:r>
          </w:p>
          <w:p w14:paraId="09274509" w14:textId="2A79B78E" w:rsidR="00502DEB" w:rsidRDefault="00502DEB" w:rsidP="00847A6E">
            <w:pPr>
              <w:pStyle w:val="Paragraphedeliste"/>
              <w:numPr>
                <w:ilvl w:val="0"/>
                <w:numId w:val="28"/>
              </w:numPr>
              <w:spacing w:after="0" w:line="240" w:lineRule="auto"/>
              <w:jc w:val="both"/>
            </w:pPr>
            <w:r>
              <w:t>« Carbone rapide », qui permet de réaliser de l’écoconception en amont des projets, à partir de seulement quelques données paramétriques ;</w:t>
            </w:r>
          </w:p>
          <w:p w14:paraId="40F32E5F" w14:textId="2567B76D" w:rsidR="00502DEB" w:rsidRDefault="00502DEB" w:rsidP="00CE5F40">
            <w:pPr>
              <w:pStyle w:val="Paragraphedeliste"/>
              <w:numPr>
                <w:ilvl w:val="0"/>
                <w:numId w:val="28"/>
              </w:numPr>
              <w:spacing w:after="0" w:line="240" w:lineRule="auto"/>
              <w:jc w:val="both"/>
            </w:pPr>
            <w:r>
              <w:t>« Carbone Analyzer », qui permet d’agréger l’ensemble des données des ACV déjà réalisées pour nourrir un bilan carbone de manière exhaustive et obtenir un rapport carbone utile ;</w:t>
            </w:r>
          </w:p>
          <w:p w14:paraId="3F27EB4E" w14:textId="5FCF3177" w:rsidR="00502DEB" w:rsidRDefault="00502DEB" w:rsidP="006124C5">
            <w:pPr>
              <w:pStyle w:val="Paragraphedeliste"/>
              <w:numPr>
                <w:ilvl w:val="0"/>
                <w:numId w:val="28"/>
              </w:numPr>
              <w:spacing w:after="0" w:line="240" w:lineRule="auto"/>
              <w:jc w:val="both"/>
            </w:pPr>
            <w:r>
              <w:t>« ACV suivi de chantier », qui permet aux entreprises responsables de chaque lot, tout au long d’un chantier, d’intégrer leurs données dans le logiciel SustainEcho by Egis.</w:t>
            </w:r>
          </w:p>
          <w:p w14:paraId="287F0E6C" w14:textId="77777777" w:rsidR="00502DEB" w:rsidRDefault="00502DEB" w:rsidP="00E97855">
            <w:pPr>
              <w:spacing w:after="0" w:line="240" w:lineRule="auto"/>
              <w:ind w:left="181"/>
              <w:jc w:val="both"/>
            </w:pPr>
          </w:p>
          <w:p w14:paraId="57CFEFD3" w14:textId="45CADF66" w:rsidR="00E97855" w:rsidRDefault="3A3FB0F8" w:rsidP="00E97855">
            <w:pPr>
              <w:spacing w:after="0" w:line="240" w:lineRule="auto"/>
              <w:ind w:left="181"/>
              <w:jc w:val="both"/>
            </w:pPr>
            <w:r>
              <w:t>Reconnu par les pouvoirs publics et</w:t>
            </w:r>
            <w:r w:rsidR="494049DB">
              <w:t xml:space="preserve"> les entreprises majeures du secteur de la construction</w:t>
            </w:r>
            <w:r>
              <w:t xml:space="preserve">, le logiciel de SustainEcho by Egis dispose des certifications suivantes : RE2020 (délivrée par le ministère de la Transition Ecologique), BBCA Neuf &amp; rénovation, BREEAM International France et E+C-. </w:t>
            </w:r>
          </w:p>
          <w:p w14:paraId="2C146691" w14:textId="372CBC36" w:rsidR="00D36F9A" w:rsidRDefault="00DE3BBC" w:rsidP="00502DEB">
            <w:pPr>
              <w:spacing w:after="0" w:line="240" w:lineRule="auto"/>
              <w:ind w:left="181"/>
              <w:jc w:val="both"/>
            </w:pPr>
            <w:hyperlink r:id="rId14" w:history="1">
              <w:r w:rsidR="00502DEB">
                <w:rPr>
                  <w:rStyle w:val="Lienhypertexte"/>
                  <w:rFonts w:ascii="Segoe UI" w:hAnsi="Segoe UI" w:cs="Segoe UI"/>
                </w:rPr>
                <w:t>https://www.sustainecho.com/</w:t>
              </w:r>
            </w:hyperlink>
            <w:r w:rsidR="00502DEB">
              <w:rPr>
                <w:rFonts w:ascii="Segoe UI" w:hAnsi="Segoe UI" w:cs="Segoe UI"/>
              </w:rPr>
              <w:t xml:space="preserve"> </w:t>
            </w:r>
          </w:p>
          <w:p w14:paraId="1770E1D5" w14:textId="77777777" w:rsidR="00144111" w:rsidRPr="00FD60AF" w:rsidRDefault="00144111" w:rsidP="00FD60AF">
            <w:pPr>
              <w:spacing w:after="0" w:line="240" w:lineRule="auto"/>
              <w:ind w:left="181"/>
              <w:jc w:val="both"/>
              <w:rPr>
                <w:rFonts w:asciiTheme="minorHAnsi" w:hAnsiTheme="minorHAnsi" w:cstheme="minorHAnsi"/>
                <w:b/>
                <w:bCs/>
                <w:color w:val="000000" w:themeColor="text1"/>
                <w:sz w:val="32"/>
                <w:szCs w:val="32"/>
                <w:lang w:eastAsia="fr-FR"/>
              </w:rPr>
            </w:pPr>
          </w:p>
          <w:p w14:paraId="19199BAA" w14:textId="77777777" w:rsidR="00F13992" w:rsidRPr="00911C9B" w:rsidRDefault="00F13992" w:rsidP="00B45106">
            <w:pPr>
              <w:spacing w:after="0" w:line="240" w:lineRule="auto"/>
              <w:ind w:left="-112"/>
              <w:rPr>
                <w:rFonts w:asciiTheme="minorHAnsi" w:hAnsiTheme="minorHAnsi" w:cstheme="minorHAnsi"/>
                <w:color w:val="000000" w:themeColor="text1"/>
                <w:sz w:val="12"/>
                <w:szCs w:val="16"/>
              </w:rPr>
            </w:pPr>
            <w:r w:rsidRPr="00911C9B">
              <w:rPr>
                <w:rFonts w:asciiTheme="minorHAnsi" w:hAnsiTheme="minorHAnsi" w:cstheme="minorHAnsi"/>
                <w:color w:val="000000" w:themeColor="text1"/>
                <w:sz w:val="16"/>
                <w:szCs w:val="16"/>
              </w:rPr>
              <w:t>________________________________</w:t>
            </w:r>
          </w:p>
        </w:tc>
      </w:tr>
      <w:tr w:rsidR="00F13992" w:rsidRPr="00771AAD" w14:paraId="4E8B7AA4" w14:textId="77777777" w:rsidTr="50126F6E">
        <w:trPr>
          <w:trHeight w:val="629"/>
        </w:trPr>
        <w:tc>
          <w:tcPr>
            <w:tcW w:w="9736" w:type="dxa"/>
            <w:gridSpan w:val="2"/>
            <w:shd w:val="clear" w:color="auto" w:fill="auto"/>
          </w:tcPr>
          <w:p w14:paraId="004ABEEF" w14:textId="4A35C44A" w:rsidR="00457449" w:rsidRPr="00457449" w:rsidRDefault="00457449" w:rsidP="50126F6E">
            <w:pPr>
              <w:spacing w:after="0" w:line="240" w:lineRule="auto"/>
              <w:ind w:left="180"/>
            </w:pPr>
          </w:p>
        </w:tc>
      </w:tr>
      <w:tr w:rsidR="00F13992" w:rsidRPr="00911C9B" w14:paraId="793111C6" w14:textId="77777777" w:rsidTr="50126F6E">
        <w:trPr>
          <w:trHeight w:val="1027"/>
        </w:trPr>
        <w:tc>
          <w:tcPr>
            <w:tcW w:w="9736" w:type="dxa"/>
            <w:gridSpan w:val="2"/>
          </w:tcPr>
          <w:p w14:paraId="57ECB8AD" w14:textId="77777777" w:rsidR="00F13992" w:rsidRPr="00457449" w:rsidRDefault="00F13992" w:rsidP="00A257F1">
            <w:pPr>
              <w:spacing w:after="0" w:line="240" w:lineRule="auto"/>
              <w:rPr>
                <w:rFonts w:asciiTheme="minorHAnsi" w:hAnsiTheme="minorHAnsi" w:cstheme="minorHAnsi"/>
                <w:b/>
                <w:bCs/>
                <w:color w:val="000000" w:themeColor="text1"/>
                <w:sz w:val="24"/>
                <w:szCs w:val="24"/>
                <w:lang w:val="en-US" w:eastAsia="fr-FR"/>
              </w:rPr>
            </w:pPr>
          </w:p>
          <w:p w14:paraId="2F759792" w14:textId="77777777" w:rsidR="00A33DA0" w:rsidRPr="00911C9B" w:rsidRDefault="0F203E4A" w:rsidP="50126F6E">
            <w:pPr>
              <w:spacing w:after="0" w:line="240" w:lineRule="auto"/>
              <w:rPr>
                <w:rFonts w:asciiTheme="minorHAnsi" w:hAnsiTheme="minorHAnsi" w:cstheme="minorBidi"/>
                <w:b/>
                <w:bCs/>
                <w:color w:val="000000" w:themeColor="text1"/>
                <w:sz w:val="14"/>
                <w:szCs w:val="14"/>
                <w:lang w:eastAsia="fr-FR"/>
              </w:rPr>
            </w:pPr>
            <w:r w:rsidRPr="50126F6E">
              <w:rPr>
                <w:rFonts w:asciiTheme="minorHAnsi" w:hAnsiTheme="minorHAnsi" w:cstheme="minorBidi"/>
                <w:b/>
                <w:bCs/>
                <w:color w:val="000000" w:themeColor="text1"/>
                <w:sz w:val="28"/>
                <w:szCs w:val="28"/>
                <w:lang w:eastAsia="fr-FR"/>
              </w:rPr>
              <w:t>Contacts presse</w:t>
            </w:r>
            <w:r w:rsidR="550045C4" w:rsidRPr="50126F6E">
              <w:rPr>
                <w:rFonts w:asciiTheme="minorHAnsi" w:hAnsiTheme="minorHAnsi" w:cstheme="minorBidi"/>
                <w:b/>
                <w:bCs/>
                <w:color w:val="000000" w:themeColor="text1"/>
                <w:sz w:val="32"/>
                <w:szCs w:val="32"/>
                <w:lang w:eastAsia="fr-FR"/>
              </w:rPr>
              <w:t xml:space="preserve"> </w:t>
            </w:r>
          </w:p>
          <w:p w14:paraId="4D4483E5" w14:textId="77777777" w:rsidR="00A33DA0" w:rsidRPr="00911C9B" w:rsidRDefault="00A33DA0" w:rsidP="00A33DA0">
            <w:pPr>
              <w:spacing w:after="0" w:line="240" w:lineRule="auto"/>
              <w:ind w:left="-112"/>
              <w:rPr>
                <w:rFonts w:asciiTheme="minorHAnsi" w:hAnsiTheme="minorHAnsi" w:cstheme="minorHAnsi"/>
                <w:color w:val="000000" w:themeColor="text1"/>
                <w:sz w:val="16"/>
                <w:szCs w:val="16"/>
              </w:rPr>
            </w:pPr>
            <w:r w:rsidRPr="00911C9B">
              <w:rPr>
                <w:rFonts w:asciiTheme="minorHAnsi" w:hAnsiTheme="minorHAnsi" w:cstheme="minorHAnsi"/>
                <w:color w:val="000000" w:themeColor="text1"/>
                <w:sz w:val="16"/>
                <w:szCs w:val="16"/>
              </w:rPr>
              <w:t>____________________________________</w:t>
            </w:r>
          </w:p>
          <w:p w14:paraId="5884C972" w14:textId="77777777" w:rsidR="00F13992" w:rsidRPr="00911C9B" w:rsidRDefault="00F13992" w:rsidP="00A33DA0">
            <w:pPr>
              <w:spacing w:after="0" w:line="240" w:lineRule="auto"/>
              <w:ind w:left="-112" w:right="8927"/>
              <w:rPr>
                <w:rFonts w:asciiTheme="minorHAnsi" w:hAnsiTheme="minorHAnsi" w:cstheme="minorHAnsi"/>
                <w:b/>
                <w:bCs/>
                <w:color w:val="000000" w:themeColor="text1"/>
                <w:sz w:val="20"/>
                <w:szCs w:val="26"/>
                <w:lang w:eastAsia="fr-FR"/>
              </w:rPr>
            </w:pPr>
          </w:p>
        </w:tc>
      </w:tr>
      <w:tr w:rsidR="00F13992" w:rsidRPr="00911C9B" w14:paraId="5A025044" w14:textId="77777777" w:rsidTr="50126F6E">
        <w:trPr>
          <w:trHeight w:val="1126"/>
        </w:trPr>
        <w:tc>
          <w:tcPr>
            <w:tcW w:w="4868" w:type="dxa"/>
          </w:tcPr>
          <w:p w14:paraId="3922B224" w14:textId="77777777" w:rsidR="00502DEB" w:rsidRPr="00502DEB" w:rsidRDefault="00502DEB" w:rsidP="00502DEB">
            <w:pPr>
              <w:spacing w:after="0" w:line="240" w:lineRule="auto"/>
              <w:ind w:left="180"/>
              <w:rPr>
                <w:rFonts w:asciiTheme="minorHAnsi" w:hAnsiTheme="minorHAnsi" w:cstheme="minorHAnsi"/>
                <w:b/>
                <w:color w:val="000000" w:themeColor="text1"/>
                <w:sz w:val="20"/>
                <w:szCs w:val="18"/>
                <w:lang w:val="en-US"/>
              </w:rPr>
            </w:pPr>
            <w:r w:rsidRPr="00502DEB">
              <w:rPr>
                <w:rFonts w:asciiTheme="minorHAnsi" w:hAnsiTheme="minorHAnsi" w:cstheme="minorHAnsi"/>
                <w:b/>
                <w:color w:val="000000" w:themeColor="text1"/>
                <w:sz w:val="20"/>
                <w:szCs w:val="18"/>
                <w:lang w:val="en-US"/>
              </w:rPr>
              <w:t>Eric Soh-Deffo</w:t>
            </w:r>
          </w:p>
          <w:p w14:paraId="0318DA3C" w14:textId="77777777" w:rsidR="00502DEB" w:rsidRPr="00771AAD" w:rsidRDefault="00502DEB" w:rsidP="00502DEB">
            <w:pPr>
              <w:spacing w:after="0" w:line="240" w:lineRule="auto"/>
              <w:ind w:left="180"/>
              <w:rPr>
                <w:rFonts w:asciiTheme="minorHAnsi" w:hAnsiTheme="minorHAnsi" w:cstheme="minorHAnsi"/>
                <w:color w:val="000000" w:themeColor="text1"/>
                <w:sz w:val="20"/>
                <w:szCs w:val="18"/>
                <w:lang w:val="en-US"/>
              </w:rPr>
            </w:pPr>
            <w:r w:rsidRPr="00771AAD">
              <w:rPr>
                <w:rFonts w:asciiTheme="minorHAnsi" w:hAnsiTheme="minorHAnsi" w:cstheme="minorHAnsi"/>
                <w:color w:val="000000" w:themeColor="text1"/>
                <w:sz w:val="20"/>
                <w:szCs w:val="18"/>
                <w:lang w:val="en-US"/>
              </w:rPr>
              <w:t>SustainEcho by Egis</w:t>
            </w:r>
          </w:p>
          <w:p w14:paraId="6B78EA63" w14:textId="0912C07C" w:rsidR="00502DEB" w:rsidRPr="00502DEB" w:rsidRDefault="00502DEB" w:rsidP="00502DEB">
            <w:pPr>
              <w:spacing w:after="0" w:line="240" w:lineRule="auto"/>
              <w:ind w:left="180"/>
              <w:rPr>
                <w:rFonts w:asciiTheme="minorHAnsi" w:hAnsiTheme="minorHAnsi" w:cstheme="minorHAnsi"/>
                <w:color w:val="000000" w:themeColor="text1"/>
                <w:sz w:val="20"/>
                <w:szCs w:val="18"/>
              </w:rPr>
            </w:pPr>
            <w:r w:rsidRPr="00502DEB">
              <w:rPr>
                <w:rFonts w:asciiTheme="minorHAnsi" w:hAnsiTheme="minorHAnsi" w:cstheme="minorHAnsi"/>
                <w:color w:val="000000" w:themeColor="text1"/>
                <w:sz w:val="20"/>
                <w:szCs w:val="18"/>
              </w:rPr>
              <w:t xml:space="preserve">Directeur Commercial </w:t>
            </w:r>
          </w:p>
          <w:p w14:paraId="036FE7CC" w14:textId="2F6F1D6E" w:rsidR="00502DEB" w:rsidRDefault="3A3FB0F8" w:rsidP="50126F6E">
            <w:pPr>
              <w:spacing w:after="0" w:line="240" w:lineRule="auto"/>
              <w:ind w:left="180"/>
              <w:rPr>
                <w:rFonts w:asciiTheme="minorHAnsi" w:hAnsiTheme="minorHAnsi" w:cstheme="minorBidi"/>
                <w:color w:val="000000" w:themeColor="text1"/>
                <w:sz w:val="20"/>
                <w:szCs w:val="20"/>
              </w:rPr>
            </w:pPr>
            <w:commentRangeStart w:id="4"/>
            <w:commentRangeStart w:id="5"/>
            <w:r w:rsidRPr="50126F6E">
              <w:rPr>
                <w:rFonts w:asciiTheme="minorHAnsi" w:hAnsiTheme="minorHAnsi" w:cstheme="minorBidi"/>
                <w:color w:val="000000" w:themeColor="text1"/>
                <w:sz w:val="20"/>
                <w:szCs w:val="20"/>
              </w:rPr>
              <w:t>Tél. : +33 7 72 14 65 59</w:t>
            </w:r>
            <w:commentRangeEnd w:id="4"/>
            <w:r w:rsidR="00502DEB">
              <w:commentReference w:id="4"/>
            </w:r>
            <w:commentRangeEnd w:id="5"/>
            <w:r w:rsidR="00502DEB">
              <w:commentReference w:id="5"/>
            </w:r>
          </w:p>
          <w:p w14:paraId="2720C83F" w14:textId="1C1374C1" w:rsidR="588FAA7C" w:rsidRDefault="00DE3BBC" w:rsidP="50126F6E">
            <w:pPr>
              <w:spacing w:after="0" w:line="240" w:lineRule="auto"/>
              <w:ind w:left="180"/>
              <w:rPr>
                <w:rFonts w:ascii="Segoe UI" w:eastAsia="Segoe UI" w:hAnsi="Segoe UI" w:cs="Segoe UI"/>
                <w:sz w:val="20"/>
                <w:szCs w:val="20"/>
              </w:rPr>
            </w:pPr>
            <w:hyperlink r:id="rId15">
              <w:r w:rsidR="588FAA7C" w:rsidRPr="50126F6E">
                <w:rPr>
                  <w:rStyle w:val="Lienhypertexte"/>
                  <w:rFonts w:ascii="Segoe UI" w:eastAsia="Segoe UI" w:hAnsi="Segoe UI" w:cs="Segoe UI"/>
                  <w:color w:val="0000EE"/>
                  <w:sz w:val="20"/>
                  <w:szCs w:val="20"/>
                </w:rPr>
                <w:t>www.sustainecho.com/</w:t>
              </w:r>
            </w:hyperlink>
          </w:p>
          <w:p w14:paraId="048A5F35" w14:textId="77777777" w:rsidR="00250529" w:rsidRPr="00502DEB" w:rsidRDefault="00250529" w:rsidP="00502DEB">
            <w:pPr>
              <w:spacing w:after="0" w:line="240" w:lineRule="auto"/>
              <w:ind w:left="180"/>
              <w:rPr>
                <w:rFonts w:asciiTheme="minorHAnsi" w:hAnsiTheme="minorHAnsi" w:cstheme="minorHAnsi"/>
                <w:color w:val="000000" w:themeColor="text1"/>
                <w:sz w:val="20"/>
                <w:szCs w:val="18"/>
              </w:rPr>
            </w:pPr>
          </w:p>
          <w:p w14:paraId="5E3DAF09" w14:textId="77777777" w:rsidR="00502DEB" w:rsidRDefault="00502DEB" w:rsidP="00DA73B5">
            <w:pPr>
              <w:spacing w:after="0" w:line="240" w:lineRule="auto"/>
              <w:ind w:left="180"/>
              <w:rPr>
                <w:rFonts w:asciiTheme="minorHAnsi" w:hAnsiTheme="minorHAnsi" w:cstheme="minorHAnsi"/>
                <w:b/>
                <w:color w:val="000000" w:themeColor="text1"/>
                <w:sz w:val="20"/>
                <w:szCs w:val="18"/>
              </w:rPr>
            </w:pPr>
          </w:p>
          <w:p w14:paraId="6A83C054" w14:textId="3538C72C" w:rsidR="00F13992" w:rsidRPr="00911C9B" w:rsidRDefault="00F13992" w:rsidP="00DA73B5">
            <w:pPr>
              <w:spacing w:after="0" w:line="240" w:lineRule="auto"/>
              <w:ind w:left="180"/>
              <w:rPr>
                <w:rFonts w:asciiTheme="minorHAnsi" w:hAnsiTheme="minorHAnsi" w:cstheme="minorHAnsi"/>
                <w:b/>
                <w:color w:val="000000" w:themeColor="text1"/>
                <w:sz w:val="20"/>
                <w:szCs w:val="18"/>
              </w:rPr>
            </w:pPr>
            <w:r w:rsidRPr="00911C9B">
              <w:rPr>
                <w:rFonts w:asciiTheme="minorHAnsi" w:hAnsiTheme="minorHAnsi" w:cstheme="minorHAnsi"/>
                <w:b/>
                <w:color w:val="000000" w:themeColor="text1"/>
                <w:sz w:val="20"/>
                <w:szCs w:val="18"/>
              </w:rPr>
              <w:t xml:space="preserve">Isabelle </w:t>
            </w:r>
            <w:r w:rsidR="00F451EE" w:rsidRPr="00911C9B">
              <w:rPr>
                <w:rFonts w:asciiTheme="minorHAnsi" w:hAnsiTheme="minorHAnsi" w:cstheme="minorHAnsi"/>
                <w:b/>
                <w:color w:val="000000" w:themeColor="text1"/>
                <w:sz w:val="20"/>
                <w:szCs w:val="18"/>
              </w:rPr>
              <w:t>Mayrand</w:t>
            </w:r>
          </w:p>
          <w:p w14:paraId="5B7649D4" w14:textId="77777777" w:rsidR="00F13992" w:rsidRPr="00911C9B" w:rsidRDefault="00E66C3B" w:rsidP="00DA73B5">
            <w:pPr>
              <w:spacing w:after="0" w:line="240" w:lineRule="auto"/>
              <w:ind w:left="180"/>
              <w:rPr>
                <w:rFonts w:asciiTheme="minorHAnsi" w:hAnsiTheme="minorHAnsi" w:cstheme="minorHAnsi"/>
                <w:color w:val="000000" w:themeColor="text1"/>
                <w:sz w:val="20"/>
                <w:szCs w:val="18"/>
              </w:rPr>
            </w:pPr>
            <w:r w:rsidRPr="00911C9B">
              <w:rPr>
                <w:rFonts w:asciiTheme="minorHAnsi" w:hAnsiTheme="minorHAnsi" w:cstheme="minorHAnsi"/>
                <w:color w:val="000000" w:themeColor="text1"/>
                <w:sz w:val="20"/>
                <w:szCs w:val="18"/>
              </w:rPr>
              <w:t xml:space="preserve">Directrice de la Communication et des </w:t>
            </w:r>
            <w:r w:rsidR="00F8063F">
              <w:rPr>
                <w:rFonts w:asciiTheme="minorHAnsi" w:hAnsiTheme="minorHAnsi" w:cstheme="minorHAnsi"/>
                <w:color w:val="000000" w:themeColor="text1"/>
                <w:sz w:val="20"/>
                <w:szCs w:val="18"/>
              </w:rPr>
              <w:t>Affaires publiques</w:t>
            </w:r>
          </w:p>
          <w:p w14:paraId="63FB38C2" w14:textId="1047C751" w:rsidR="00F13992" w:rsidRPr="00911C9B" w:rsidRDefault="00F13992" w:rsidP="00DA73B5">
            <w:pPr>
              <w:spacing w:after="0" w:line="240" w:lineRule="auto"/>
              <w:ind w:left="180"/>
              <w:rPr>
                <w:rFonts w:asciiTheme="minorHAnsi" w:hAnsiTheme="minorHAnsi" w:cstheme="minorHAnsi"/>
                <w:color w:val="000000" w:themeColor="text1"/>
                <w:sz w:val="20"/>
                <w:szCs w:val="18"/>
              </w:rPr>
            </w:pPr>
            <w:r w:rsidRPr="00911C9B">
              <w:rPr>
                <w:rFonts w:asciiTheme="minorHAnsi" w:hAnsiTheme="minorHAnsi" w:cstheme="minorHAnsi"/>
                <w:color w:val="000000" w:themeColor="text1"/>
                <w:sz w:val="20"/>
                <w:szCs w:val="18"/>
              </w:rPr>
              <w:t>Tél. : 06 17 10 29 70</w:t>
            </w:r>
          </w:p>
          <w:p w14:paraId="67C46F72" w14:textId="6772D362" w:rsidR="00292F7D" w:rsidRPr="009F6228" w:rsidRDefault="00DE3BBC" w:rsidP="009F6228">
            <w:pPr>
              <w:autoSpaceDE w:val="0"/>
              <w:autoSpaceDN w:val="0"/>
              <w:ind w:left="180"/>
              <w:rPr>
                <w:rFonts w:asciiTheme="minorHAnsi" w:eastAsiaTheme="majorEastAsia" w:hAnsiTheme="minorHAnsi" w:cstheme="minorHAnsi"/>
                <w:i/>
                <w:sz w:val="20"/>
                <w:szCs w:val="18"/>
              </w:rPr>
            </w:pPr>
            <w:hyperlink r:id="rId16" w:history="1">
              <w:r w:rsidR="008B4142" w:rsidRPr="00671268">
                <w:rPr>
                  <w:rStyle w:val="Lienhypertexte"/>
                  <w:rFonts w:ascii="Segoe UI" w:eastAsiaTheme="majorEastAsia" w:hAnsi="Segoe UI" w:cs="Segoe UI"/>
                  <w:color w:val="2F5496"/>
                  <w:sz w:val="20"/>
                  <w:szCs w:val="20"/>
                  <w:lang w:eastAsia="fr-FR"/>
                </w:rPr>
                <w:t>isabelle.mayrand@egis-group.com</w:t>
              </w:r>
            </w:hyperlink>
          </w:p>
        </w:tc>
        <w:tc>
          <w:tcPr>
            <w:tcW w:w="4868" w:type="dxa"/>
          </w:tcPr>
          <w:p w14:paraId="0F303FCA" w14:textId="77777777" w:rsidR="00502DEB" w:rsidRDefault="00502DEB" w:rsidP="00F13992">
            <w:pPr>
              <w:spacing w:after="0" w:line="240" w:lineRule="auto"/>
              <w:rPr>
                <w:rFonts w:asciiTheme="minorHAnsi" w:hAnsiTheme="minorHAnsi" w:cstheme="minorHAnsi"/>
                <w:b/>
                <w:color w:val="000000" w:themeColor="text1"/>
                <w:sz w:val="20"/>
                <w:szCs w:val="18"/>
              </w:rPr>
            </w:pPr>
          </w:p>
          <w:p w14:paraId="66FE5897" w14:textId="77777777" w:rsidR="00502DEB" w:rsidRDefault="00502DEB" w:rsidP="00F13992">
            <w:pPr>
              <w:spacing w:after="0" w:line="240" w:lineRule="auto"/>
              <w:rPr>
                <w:rFonts w:asciiTheme="minorHAnsi" w:hAnsiTheme="minorHAnsi" w:cstheme="minorHAnsi"/>
                <w:b/>
                <w:color w:val="000000" w:themeColor="text1"/>
                <w:sz w:val="20"/>
                <w:szCs w:val="18"/>
              </w:rPr>
            </w:pPr>
          </w:p>
          <w:p w14:paraId="0D8066E7" w14:textId="77777777" w:rsidR="00502DEB" w:rsidRDefault="00502DEB" w:rsidP="00F13992">
            <w:pPr>
              <w:spacing w:after="0" w:line="240" w:lineRule="auto"/>
              <w:rPr>
                <w:rFonts w:asciiTheme="minorHAnsi" w:hAnsiTheme="minorHAnsi" w:cstheme="minorHAnsi"/>
                <w:b/>
                <w:color w:val="000000" w:themeColor="text1"/>
                <w:sz w:val="20"/>
                <w:szCs w:val="18"/>
              </w:rPr>
            </w:pPr>
          </w:p>
          <w:p w14:paraId="7E540FAC" w14:textId="77777777" w:rsidR="00502DEB" w:rsidRDefault="00502DEB" w:rsidP="00F13992">
            <w:pPr>
              <w:spacing w:after="0" w:line="240" w:lineRule="auto"/>
              <w:rPr>
                <w:rFonts w:asciiTheme="minorHAnsi" w:hAnsiTheme="minorHAnsi" w:cstheme="minorHAnsi"/>
                <w:b/>
                <w:color w:val="000000" w:themeColor="text1"/>
                <w:sz w:val="20"/>
                <w:szCs w:val="18"/>
              </w:rPr>
            </w:pPr>
          </w:p>
          <w:p w14:paraId="2AC21A87" w14:textId="77777777" w:rsidR="00502DEB" w:rsidRDefault="00502DEB" w:rsidP="00F13992">
            <w:pPr>
              <w:spacing w:after="0" w:line="240" w:lineRule="auto"/>
              <w:rPr>
                <w:rFonts w:asciiTheme="minorHAnsi" w:hAnsiTheme="minorHAnsi" w:cstheme="minorHAnsi"/>
                <w:b/>
                <w:color w:val="000000" w:themeColor="text1"/>
                <w:sz w:val="20"/>
                <w:szCs w:val="18"/>
              </w:rPr>
            </w:pPr>
          </w:p>
          <w:p w14:paraId="724E7952" w14:textId="61338630" w:rsidR="50126F6E" w:rsidRDefault="50126F6E" w:rsidP="50126F6E">
            <w:pPr>
              <w:spacing w:after="0" w:line="240" w:lineRule="auto"/>
              <w:rPr>
                <w:rFonts w:asciiTheme="minorHAnsi" w:hAnsiTheme="minorHAnsi" w:cstheme="minorBidi"/>
                <w:b/>
                <w:bCs/>
                <w:color w:val="000000" w:themeColor="text1"/>
                <w:sz w:val="20"/>
                <w:szCs w:val="20"/>
              </w:rPr>
            </w:pPr>
          </w:p>
          <w:p w14:paraId="51853DC5" w14:textId="63C4CDFB" w:rsidR="50126F6E" w:rsidRDefault="50126F6E" w:rsidP="50126F6E">
            <w:pPr>
              <w:spacing w:after="0" w:line="240" w:lineRule="auto"/>
              <w:rPr>
                <w:rFonts w:asciiTheme="minorHAnsi" w:hAnsiTheme="minorHAnsi" w:cstheme="minorBidi"/>
                <w:b/>
                <w:bCs/>
                <w:color w:val="000000" w:themeColor="text1"/>
                <w:sz w:val="20"/>
                <w:szCs w:val="20"/>
              </w:rPr>
            </w:pPr>
          </w:p>
          <w:p w14:paraId="75F46983" w14:textId="388E9787" w:rsidR="00F13992" w:rsidRPr="00911C9B" w:rsidRDefault="00F13992" w:rsidP="00F13992">
            <w:pPr>
              <w:spacing w:after="0" w:line="240" w:lineRule="auto"/>
              <w:rPr>
                <w:rFonts w:asciiTheme="minorHAnsi" w:hAnsiTheme="minorHAnsi" w:cstheme="minorHAnsi"/>
                <w:b/>
                <w:color w:val="000000" w:themeColor="text1"/>
                <w:sz w:val="20"/>
                <w:szCs w:val="18"/>
              </w:rPr>
            </w:pPr>
            <w:r w:rsidRPr="00911C9B">
              <w:rPr>
                <w:rFonts w:asciiTheme="minorHAnsi" w:hAnsiTheme="minorHAnsi" w:cstheme="minorHAnsi"/>
                <w:b/>
                <w:color w:val="000000" w:themeColor="text1"/>
                <w:sz w:val="20"/>
                <w:szCs w:val="18"/>
              </w:rPr>
              <w:t>Sabine Mendy</w:t>
            </w:r>
          </w:p>
          <w:p w14:paraId="3C80C585" w14:textId="77777777" w:rsidR="00F13992" w:rsidRPr="00911C9B" w:rsidRDefault="00F13992" w:rsidP="00F13992">
            <w:pPr>
              <w:spacing w:after="0" w:line="240" w:lineRule="auto"/>
              <w:rPr>
                <w:rFonts w:asciiTheme="minorHAnsi" w:hAnsiTheme="minorHAnsi" w:cstheme="minorHAnsi"/>
                <w:color w:val="000000" w:themeColor="text1"/>
                <w:sz w:val="20"/>
                <w:szCs w:val="18"/>
              </w:rPr>
            </w:pPr>
            <w:r w:rsidRPr="00911C9B">
              <w:rPr>
                <w:rFonts w:asciiTheme="minorHAnsi" w:hAnsiTheme="minorHAnsi" w:cstheme="minorHAnsi"/>
                <w:color w:val="000000" w:themeColor="text1"/>
                <w:sz w:val="20"/>
                <w:szCs w:val="18"/>
              </w:rPr>
              <w:t>Directrice adjointe de Communication</w:t>
            </w:r>
          </w:p>
          <w:p w14:paraId="33264DC4" w14:textId="2CB6372F" w:rsidR="00F13992" w:rsidRPr="00911C9B" w:rsidRDefault="00F13992" w:rsidP="00F13992">
            <w:pPr>
              <w:spacing w:after="0" w:line="240" w:lineRule="auto"/>
              <w:rPr>
                <w:rFonts w:asciiTheme="minorHAnsi" w:hAnsiTheme="minorHAnsi" w:cstheme="minorHAnsi"/>
                <w:color w:val="000000" w:themeColor="text1"/>
                <w:sz w:val="20"/>
                <w:szCs w:val="18"/>
              </w:rPr>
            </w:pPr>
            <w:r w:rsidRPr="00911C9B">
              <w:rPr>
                <w:rFonts w:asciiTheme="minorHAnsi" w:hAnsiTheme="minorHAnsi" w:cstheme="minorHAnsi"/>
                <w:color w:val="000000" w:themeColor="text1"/>
                <w:sz w:val="20"/>
                <w:szCs w:val="18"/>
              </w:rPr>
              <w:t>Tél. : 06 25 33 02 64</w:t>
            </w:r>
          </w:p>
          <w:p w14:paraId="5F8238DC" w14:textId="6944F314" w:rsidR="00F13992" w:rsidRPr="00671268" w:rsidRDefault="00DE3BBC" w:rsidP="00671268">
            <w:pPr>
              <w:autoSpaceDE w:val="0"/>
              <w:autoSpaceDN w:val="0"/>
              <w:rPr>
                <w:rStyle w:val="Lienhypertexte"/>
                <w:rFonts w:ascii="Segoe UI" w:eastAsiaTheme="majorEastAsia" w:hAnsi="Segoe UI" w:cs="Segoe UI"/>
                <w:color w:val="2F5496"/>
                <w:sz w:val="20"/>
                <w:szCs w:val="20"/>
                <w:lang w:eastAsia="fr-FR"/>
              </w:rPr>
            </w:pPr>
            <w:hyperlink r:id="rId17" w:history="1">
              <w:r w:rsidR="00671268" w:rsidRPr="00BF5B7F">
                <w:rPr>
                  <w:rStyle w:val="Lienhypertexte"/>
                  <w:rFonts w:ascii="Segoe UI" w:eastAsiaTheme="majorEastAsia" w:hAnsi="Segoe UI" w:cs="Segoe UI"/>
                  <w:sz w:val="20"/>
                  <w:szCs w:val="20"/>
                  <w:lang w:eastAsia="fr-FR"/>
                </w:rPr>
                <w:t>sabine.mendy@egis-group.com</w:t>
              </w:r>
            </w:hyperlink>
          </w:p>
          <w:p w14:paraId="323C9A90" w14:textId="77777777" w:rsidR="00292F7D" w:rsidRPr="00911C9B" w:rsidRDefault="00292F7D" w:rsidP="00F13992">
            <w:pPr>
              <w:spacing w:after="0" w:line="240" w:lineRule="auto"/>
              <w:rPr>
                <w:rFonts w:asciiTheme="minorHAnsi" w:hAnsiTheme="minorHAnsi" w:cstheme="minorHAnsi"/>
                <w:b/>
                <w:color w:val="000000" w:themeColor="text1"/>
                <w:sz w:val="20"/>
                <w:szCs w:val="18"/>
              </w:rPr>
            </w:pPr>
          </w:p>
        </w:tc>
      </w:tr>
    </w:tbl>
    <w:p w14:paraId="4C4A2960" w14:textId="7169B060" w:rsidR="00643F99" w:rsidRPr="00506105" w:rsidRDefault="00643F99" w:rsidP="009F6228">
      <w:pPr>
        <w:rPr>
          <w:rFonts w:asciiTheme="minorHAnsi" w:hAnsiTheme="minorHAnsi" w:cstheme="minorHAnsi"/>
        </w:rPr>
      </w:pPr>
    </w:p>
    <w:sectPr w:rsidR="00643F99" w:rsidRPr="00506105" w:rsidSect="00C86DBF">
      <w:headerReference w:type="first" r:id="rId18"/>
      <w:pgSz w:w="11906" w:h="16838"/>
      <w:pgMar w:top="1134" w:right="1134" w:bottom="1134"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H DEFFO Eric" w:date="2024-01-19T11:02:00Z" w:initials="ES">
    <w:p w14:paraId="40DF9EF0" w14:textId="77777777" w:rsidR="00017CEC" w:rsidRDefault="00017CEC" w:rsidP="00017CEC">
      <w:pPr>
        <w:pStyle w:val="Commentaire"/>
      </w:pPr>
      <w:r>
        <w:rPr>
          <w:rStyle w:val="Marquedecommentaire"/>
        </w:rPr>
        <w:annotationRef/>
      </w:r>
      <w:r>
        <w:t xml:space="preserve">Ajouter la ville et la date </w:t>
      </w:r>
    </w:p>
  </w:comment>
  <w:comment w:id="1" w:author="SOH DEFFO Eric" w:date="2024-01-19T10:33:00Z" w:initials="ES">
    <w:p w14:paraId="391D0969" w14:textId="6B979C02" w:rsidR="00771AAD" w:rsidRDefault="00771AAD" w:rsidP="00771AAD">
      <w:pPr>
        <w:pStyle w:val="Commentaire"/>
      </w:pPr>
      <w:r>
        <w:rPr>
          <w:rStyle w:val="Marquedecommentaire"/>
        </w:rPr>
        <w:annotationRef/>
      </w:r>
      <w:r>
        <w:t>Au salon</w:t>
      </w:r>
    </w:p>
  </w:comment>
  <w:comment w:id="2" w:author="SOH DEFFO Eric" w:date="2024-01-19T10:53:00Z" w:initials="ES">
    <w:p w14:paraId="21E24AF7" w14:textId="77777777" w:rsidR="00250529" w:rsidRDefault="00250529" w:rsidP="00250529">
      <w:pPr>
        <w:pStyle w:val="Commentaire"/>
      </w:pPr>
      <w:r>
        <w:rPr>
          <w:rStyle w:val="Marquedecommentaire"/>
        </w:rPr>
        <w:annotationRef/>
      </w:r>
      <w:r>
        <w:t>Comme indiqué dans le dossier de presse l' évènement aborde les thèmes liés à l' urgence climatique et à la crise énergétique ( c' est important car la décarbonation et donc SustainEcho est une des réponses à l' urgence climatique).Par conséquent bien préciser en plus de la partie energétique les enjeux climatiques ou de décarbonation : "aborderont les différents enjeux liés à la sobriété énergétique et la décarbonation"</w:t>
      </w:r>
    </w:p>
  </w:comment>
  <w:comment w:id="3" w:author="SOH DEFFO Eric" w:date="2024-01-19T10:54:00Z" w:initials="ES">
    <w:p w14:paraId="71AA549C" w14:textId="77777777" w:rsidR="00250529" w:rsidRDefault="00250529" w:rsidP="00250529">
      <w:pPr>
        <w:pStyle w:val="Commentaire"/>
      </w:pPr>
      <w:r>
        <w:rPr>
          <w:rStyle w:val="Marquedecommentaire"/>
        </w:rPr>
        <w:annotationRef/>
      </w:r>
      <w:r>
        <w:t>Diminuer l' impact carbone à chaque étape du projet de construction</w:t>
      </w:r>
    </w:p>
  </w:comment>
  <w:comment w:id="4" w:author="SOH DEFFO Eric" w:date="2024-01-19T10:58:00Z" w:initials="ES">
    <w:p w14:paraId="4B732016" w14:textId="77777777" w:rsidR="00250529" w:rsidRDefault="00250529" w:rsidP="00250529">
      <w:pPr>
        <w:pStyle w:val="Commentaire"/>
      </w:pPr>
      <w:r>
        <w:rPr>
          <w:rStyle w:val="Marquedecommentaire"/>
        </w:rPr>
        <w:annotationRef/>
      </w:r>
      <w:r>
        <w:t xml:space="preserve">Ajouter également l' email : </w:t>
      </w:r>
      <w:hyperlink r:id="rId1" w:history="1">
        <w:r w:rsidRPr="00F44D55">
          <w:rPr>
            <w:rStyle w:val="Lienhypertexte"/>
            <w:iCs/>
          </w:rPr>
          <w:t>eric.soh-deffo@sustainecho.com</w:t>
        </w:r>
      </w:hyperlink>
    </w:p>
  </w:comment>
  <w:comment w:id="5" w:author="SOH DEFFO Eric" w:date="2024-01-19T11:01:00Z" w:initials="ES">
    <w:p w14:paraId="56360FED" w14:textId="77777777" w:rsidR="00250529" w:rsidRDefault="00250529" w:rsidP="00250529">
      <w:pPr>
        <w:pStyle w:val="Commentaire"/>
      </w:pPr>
      <w:r>
        <w:rPr>
          <w:rStyle w:val="Marquedecommentaire"/>
        </w:rPr>
        <w:annotationRef/>
      </w:r>
      <w:r>
        <w:t xml:space="preserve">Ajouter le site web </w:t>
      </w:r>
      <w:hyperlink r:id="rId2" w:history="1">
        <w:r w:rsidRPr="00AA05AA">
          <w:rPr>
            <w:rStyle w:val="Lienhypertexte"/>
            <w:iCs/>
          </w:rPr>
          <w:t>www.sustainecho.com/</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F9EF0" w15:done="1"/>
  <w15:commentEx w15:paraId="391D0969" w15:done="1"/>
  <w15:commentEx w15:paraId="21E24AF7" w15:done="1"/>
  <w15:commentEx w15:paraId="71AA549C" w15:done="1"/>
  <w15:commentEx w15:paraId="4B732016" w15:done="1"/>
  <w15:commentEx w15:paraId="56360FED" w15:paraIdParent="4B7320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E696D4" w16cex:dateUtc="2024-01-19T10:02:00Z"/>
  <w16cex:commentExtensible w16cex:durableId="197FBA96" w16cex:dateUtc="2024-01-19T09:33:00Z"/>
  <w16cex:commentExtensible w16cex:durableId="3974B16A" w16cex:dateUtc="2024-01-19T09:53:00Z"/>
  <w16cex:commentExtensible w16cex:durableId="4B509669" w16cex:dateUtc="2024-01-19T09:54:00Z"/>
  <w16cex:commentExtensible w16cex:durableId="700B0003" w16cex:dateUtc="2024-01-19T09:58:00Z"/>
  <w16cex:commentExtensible w16cex:durableId="19776D1B" w16cex:dateUtc="2024-01-1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F9EF0" w16cid:durableId="07E696D4"/>
  <w16cid:commentId w16cid:paraId="391D0969" w16cid:durableId="197FBA96"/>
  <w16cid:commentId w16cid:paraId="21E24AF7" w16cid:durableId="3974B16A"/>
  <w16cid:commentId w16cid:paraId="71AA549C" w16cid:durableId="4B509669"/>
  <w16cid:commentId w16cid:paraId="4B732016" w16cid:durableId="700B0003"/>
  <w16cid:commentId w16cid:paraId="56360FED" w16cid:durableId="19776D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24D3" w14:textId="77777777" w:rsidR="00C86DBF" w:rsidRDefault="00C86DBF" w:rsidP="006427B0">
      <w:r>
        <w:separator/>
      </w:r>
    </w:p>
    <w:p w14:paraId="065B9556" w14:textId="77777777" w:rsidR="00C86DBF" w:rsidRDefault="00C86DBF" w:rsidP="006427B0"/>
    <w:p w14:paraId="027CC030" w14:textId="77777777" w:rsidR="00C86DBF" w:rsidRDefault="00C86DBF" w:rsidP="006427B0"/>
  </w:endnote>
  <w:endnote w:type="continuationSeparator" w:id="0">
    <w:p w14:paraId="34C061FE" w14:textId="77777777" w:rsidR="00C86DBF" w:rsidRDefault="00C86DBF" w:rsidP="006427B0">
      <w:r>
        <w:continuationSeparator/>
      </w:r>
    </w:p>
    <w:p w14:paraId="537C1019" w14:textId="77777777" w:rsidR="00C86DBF" w:rsidRDefault="00C86DBF" w:rsidP="006427B0"/>
    <w:p w14:paraId="598280EF" w14:textId="77777777" w:rsidR="00C86DBF" w:rsidRDefault="00C86DBF" w:rsidP="0064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2172" w14:textId="77777777" w:rsidR="00C86DBF" w:rsidRPr="001B59FA" w:rsidRDefault="00C86DBF" w:rsidP="006427B0">
      <w:r w:rsidRPr="001B59FA">
        <w:t>-------------------------------------</w:t>
      </w:r>
    </w:p>
  </w:footnote>
  <w:footnote w:type="continuationSeparator" w:id="0">
    <w:p w14:paraId="4ACF92AC" w14:textId="77777777" w:rsidR="00C86DBF" w:rsidRDefault="00C86DBF" w:rsidP="006427B0">
      <w:r>
        <w:continuationSeparator/>
      </w:r>
    </w:p>
    <w:p w14:paraId="183AB544" w14:textId="77777777" w:rsidR="00C86DBF" w:rsidRDefault="00C86DBF" w:rsidP="006427B0"/>
    <w:p w14:paraId="1F48B0F2" w14:textId="77777777" w:rsidR="00C86DBF" w:rsidRDefault="00C86DBF" w:rsidP="00642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64FE" w14:textId="77777777" w:rsidR="00AE28FA" w:rsidRDefault="00AE28FA" w:rsidP="000B14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4.4pt;height:272.4pt" o:bullet="t">
        <v:imagedata r:id="rId1" o:title="logo_Eiffage"/>
      </v:shape>
    </w:pict>
  </w:numPicBullet>
  <w:abstractNum w:abstractNumId="0" w15:restartNumberingAfterBreak="0">
    <w:nsid w:val="FFFFFF7C"/>
    <w:multiLevelType w:val="singleLevel"/>
    <w:tmpl w:val="88C0D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9A1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EE4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46C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245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81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EA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A34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6B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09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866"/>
    <w:multiLevelType w:val="hybridMultilevel"/>
    <w:tmpl w:val="26085E38"/>
    <w:lvl w:ilvl="0" w:tplc="FA8A3F34">
      <w:start w:val="1"/>
      <w:numFmt w:val="bullet"/>
      <w:pStyle w:val="Puce4"/>
      <w:lvlText w:val="–"/>
      <w:lvlJc w:val="left"/>
      <w:pPr>
        <w:ind w:left="1216" w:hanging="360"/>
      </w:pPr>
      <w:rPr>
        <w:rFonts w:ascii="Segoe UI" w:hAnsi="Segoe UI" w:hint="default"/>
        <w:color w:val="3448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B3A1C"/>
    <w:multiLevelType w:val="multilevel"/>
    <w:tmpl w:val="8EB8D512"/>
    <w:lvl w:ilvl="0">
      <w:start w:val="1"/>
      <w:numFmt w:val="decimal"/>
      <w:pStyle w:val="Titre1"/>
      <w:suff w:val="nothing"/>
      <w:lvlText w:val="%1 - "/>
      <w:lvlJc w:val="left"/>
      <w:pPr>
        <w:ind w:left="432" w:hanging="432"/>
      </w:pPr>
      <w:rPr>
        <w:rFonts w:hint="default"/>
      </w:rPr>
    </w:lvl>
    <w:lvl w:ilvl="1">
      <w:start w:val="1"/>
      <w:numFmt w:val="decimal"/>
      <w:pStyle w:val="Titre2"/>
      <w:suff w:val="nothing"/>
      <w:lvlText w:val="%1.%2 - "/>
      <w:lvlJc w:val="left"/>
      <w:pPr>
        <w:ind w:left="576" w:hanging="576"/>
      </w:pPr>
      <w:rPr>
        <w:rFonts w:hint="default"/>
      </w:rPr>
    </w:lvl>
    <w:lvl w:ilvl="2">
      <w:start w:val="1"/>
      <w:numFmt w:val="decimal"/>
      <w:pStyle w:val="Titre3"/>
      <w:suff w:val="nothing"/>
      <w:lvlText w:val="%1.%2.%3 - "/>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nothing"/>
      <w:lvlText w:val="%1.%2.%3.%4 - "/>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nothing"/>
      <w:lvlText w:val="%1.%2.%3.%4.%5 - "/>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409D4"/>
    <w:multiLevelType w:val="hybridMultilevel"/>
    <w:tmpl w:val="1288654E"/>
    <w:lvl w:ilvl="0" w:tplc="F32EE708">
      <w:start w:val="1"/>
      <w:numFmt w:val="decimal"/>
      <w:pStyle w:val="Textenumrotation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5D799D"/>
    <w:multiLevelType w:val="multilevel"/>
    <w:tmpl w:val="AD3E9E36"/>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BD0B18"/>
    <w:multiLevelType w:val="hybridMultilevel"/>
    <w:tmpl w:val="AE2EB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195EEC"/>
    <w:multiLevelType w:val="hybridMultilevel"/>
    <w:tmpl w:val="29DEAE9A"/>
    <w:lvl w:ilvl="0" w:tplc="9F1ECE76">
      <w:start w:val="3"/>
      <w:numFmt w:val="bullet"/>
      <w:lvlText w:val="-"/>
      <w:lvlJc w:val="left"/>
      <w:pPr>
        <w:ind w:left="541" w:hanging="360"/>
      </w:pPr>
      <w:rPr>
        <w:rFonts w:ascii="Calibri" w:eastAsia="Times New Roman" w:hAnsi="Calibri" w:cs="Calibri" w:hint="default"/>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6" w15:restartNumberingAfterBreak="0">
    <w:nsid w:val="300850D0"/>
    <w:multiLevelType w:val="hybridMultilevel"/>
    <w:tmpl w:val="EC9EE83C"/>
    <w:lvl w:ilvl="0" w:tplc="C5445394">
      <w:start w:val="1"/>
      <w:numFmt w:val="bullet"/>
      <w:lvlText w:val=""/>
      <w:lvlJc w:val="left"/>
      <w:pPr>
        <w:ind w:left="720" w:hanging="360"/>
      </w:pPr>
      <w:rPr>
        <w:rFonts w:ascii="Symbol" w:hAnsi="Symbol" w:hint="default"/>
        <w:color w:val="828282"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46F53"/>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8A37D49"/>
    <w:multiLevelType w:val="hybridMultilevel"/>
    <w:tmpl w:val="46E2D56C"/>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19" w15:restartNumberingAfterBreak="0">
    <w:nsid w:val="435B3962"/>
    <w:multiLevelType w:val="multilevel"/>
    <w:tmpl w:val="41EC88CE"/>
    <w:lvl w:ilvl="0">
      <w:start w:val="1"/>
      <w:numFmt w:val="decimal"/>
      <w:lvlText w:val="%1"/>
      <w:lvlJc w:val="left"/>
      <w:pPr>
        <w:ind w:left="615" w:hanging="615"/>
      </w:pPr>
      <w:rPr>
        <w:rFonts w:asciiTheme="majorHAnsi" w:eastAsiaTheme="minorHAnsi" w:hAnsiTheme="majorHAnsi" w:cstheme="majorHAnsi" w:hint="default"/>
        <w:color w:val="09212C" w:themeColor="hyperlink"/>
        <w:u w:val="single"/>
      </w:rPr>
    </w:lvl>
    <w:lvl w:ilvl="1">
      <w:start w:val="1"/>
      <w:numFmt w:val="decimal"/>
      <w:lvlText w:val="%1.%2"/>
      <w:lvlJc w:val="left"/>
      <w:pPr>
        <w:ind w:left="720" w:hanging="720"/>
      </w:pPr>
      <w:rPr>
        <w:rFonts w:asciiTheme="majorHAnsi" w:eastAsiaTheme="minorHAnsi" w:hAnsiTheme="majorHAnsi" w:cstheme="majorHAnsi" w:hint="default"/>
        <w:color w:val="09212C" w:themeColor="hyperlink"/>
        <w:u w:val="single"/>
      </w:rPr>
    </w:lvl>
    <w:lvl w:ilvl="2">
      <w:start w:val="1"/>
      <w:numFmt w:val="decimal"/>
      <w:lvlText w:val="%1.%2.%3"/>
      <w:lvlJc w:val="left"/>
      <w:pPr>
        <w:ind w:left="1080" w:hanging="1080"/>
      </w:pPr>
      <w:rPr>
        <w:rFonts w:asciiTheme="majorHAnsi" w:eastAsiaTheme="minorHAnsi" w:hAnsiTheme="majorHAnsi" w:cstheme="majorHAnsi" w:hint="default"/>
        <w:color w:val="09212C" w:themeColor="hyperlink"/>
        <w:u w:val="single"/>
      </w:rPr>
    </w:lvl>
    <w:lvl w:ilvl="3">
      <w:start w:val="1"/>
      <w:numFmt w:val="decimal"/>
      <w:lvlText w:val="%1.%2.%3.%4"/>
      <w:lvlJc w:val="left"/>
      <w:pPr>
        <w:ind w:left="1440" w:hanging="1440"/>
      </w:pPr>
      <w:rPr>
        <w:rFonts w:asciiTheme="majorHAnsi" w:eastAsiaTheme="minorHAnsi" w:hAnsiTheme="majorHAnsi" w:cstheme="majorHAnsi" w:hint="default"/>
        <w:color w:val="09212C" w:themeColor="hyperlink"/>
        <w:u w:val="single"/>
      </w:rPr>
    </w:lvl>
    <w:lvl w:ilvl="4">
      <w:start w:val="1"/>
      <w:numFmt w:val="decimal"/>
      <w:lvlText w:val="%1.%2.%3.%4.%5"/>
      <w:lvlJc w:val="left"/>
      <w:pPr>
        <w:ind w:left="1800" w:hanging="1800"/>
      </w:pPr>
      <w:rPr>
        <w:rFonts w:asciiTheme="majorHAnsi" w:eastAsiaTheme="minorHAnsi" w:hAnsiTheme="majorHAnsi" w:cstheme="majorHAnsi" w:hint="default"/>
        <w:color w:val="09212C" w:themeColor="hyperlink"/>
        <w:u w:val="single"/>
      </w:rPr>
    </w:lvl>
    <w:lvl w:ilvl="5">
      <w:start w:val="1"/>
      <w:numFmt w:val="decimal"/>
      <w:lvlText w:val="%1.%2.%3.%4.%5.%6"/>
      <w:lvlJc w:val="left"/>
      <w:pPr>
        <w:ind w:left="1800" w:hanging="1800"/>
      </w:pPr>
      <w:rPr>
        <w:rFonts w:asciiTheme="majorHAnsi" w:eastAsiaTheme="minorHAnsi" w:hAnsiTheme="majorHAnsi" w:cstheme="majorHAnsi" w:hint="default"/>
        <w:color w:val="09212C" w:themeColor="hyperlink"/>
        <w:u w:val="single"/>
      </w:rPr>
    </w:lvl>
    <w:lvl w:ilvl="6">
      <w:start w:val="1"/>
      <w:numFmt w:val="decimal"/>
      <w:lvlText w:val="%1.%2.%3.%4.%5.%6.%7"/>
      <w:lvlJc w:val="left"/>
      <w:pPr>
        <w:ind w:left="2160" w:hanging="2160"/>
      </w:pPr>
      <w:rPr>
        <w:rFonts w:asciiTheme="majorHAnsi" w:eastAsiaTheme="minorHAnsi" w:hAnsiTheme="majorHAnsi" w:cstheme="majorHAnsi" w:hint="default"/>
        <w:color w:val="09212C" w:themeColor="hyperlink"/>
        <w:u w:val="single"/>
      </w:rPr>
    </w:lvl>
    <w:lvl w:ilvl="7">
      <w:start w:val="1"/>
      <w:numFmt w:val="decimal"/>
      <w:lvlText w:val="%1.%2.%3.%4.%5.%6.%7.%8"/>
      <w:lvlJc w:val="left"/>
      <w:pPr>
        <w:ind w:left="2520" w:hanging="2520"/>
      </w:pPr>
      <w:rPr>
        <w:rFonts w:asciiTheme="majorHAnsi" w:eastAsiaTheme="minorHAnsi" w:hAnsiTheme="majorHAnsi" w:cstheme="majorHAnsi" w:hint="default"/>
        <w:color w:val="09212C" w:themeColor="hyperlink"/>
        <w:u w:val="single"/>
      </w:rPr>
    </w:lvl>
    <w:lvl w:ilvl="8">
      <w:start w:val="1"/>
      <w:numFmt w:val="decimal"/>
      <w:lvlText w:val="%1.%2.%3.%4.%5.%6.%7.%8.%9"/>
      <w:lvlJc w:val="left"/>
      <w:pPr>
        <w:ind w:left="2880" w:hanging="2880"/>
      </w:pPr>
      <w:rPr>
        <w:rFonts w:asciiTheme="majorHAnsi" w:eastAsiaTheme="minorHAnsi" w:hAnsiTheme="majorHAnsi" w:cstheme="majorHAnsi" w:hint="default"/>
        <w:color w:val="09212C" w:themeColor="hyperlink"/>
        <w:u w:val="single"/>
      </w:rPr>
    </w:lvl>
  </w:abstractNum>
  <w:abstractNum w:abstractNumId="20" w15:restartNumberingAfterBreak="0">
    <w:nsid w:val="58991D62"/>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C685E34"/>
    <w:multiLevelType w:val="hybridMultilevel"/>
    <w:tmpl w:val="7D1C0EF6"/>
    <w:lvl w:ilvl="0" w:tplc="335A6E12">
      <w:start w:val="1"/>
      <w:numFmt w:val="bullet"/>
      <w:lvlText w:val=""/>
      <w:lvlJc w:val="left"/>
      <w:pPr>
        <w:tabs>
          <w:tab w:val="num" w:pos="720"/>
        </w:tabs>
        <w:ind w:left="720" w:hanging="360"/>
      </w:pPr>
      <w:rPr>
        <w:rFonts w:ascii="Wingdings" w:hAnsi="Wingdings" w:hint="default"/>
      </w:rPr>
    </w:lvl>
    <w:lvl w:ilvl="1" w:tplc="4C2CB7E2" w:tentative="1">
      <w:start w:val="1"/>
      <w:numFmt w:val="bullet"/>
      <w:lvlText w:val=""/>
      <w:lvlJc w:val="left"/>
      <w:pPr>
        <w:tabs>
          <w:tab w:val="num" w:pos="1440"/>
        </w:tabs>
        <w:ind w:left="1440" w:hanging="360"/>
      </w:pPr>
      <w:rPr>
        <w:rFonts w:ascii="Wingdings" w:hAnsi="Wingdings" w:hint="default"/>
      </w:rPr>
    </w:lvl>
    <w:lvl w:ilvl="2" w:tplc="04D6F5C6" w:tentative="1">
      <w:start w:val="1"/>
      <w:numFmt w:val="bullet"/>
      <w:lvlText w:val=""/>
      <w:lvlJc w:val="left"/>
      <w:pPr>
        <w:tabs>
          <w:tab w:val="num" w:pos="2160"/>
        </w:tabs>
        <w:ind w:left="2160" w:hanging="360"/>
      </w:pPr>
      <w:rPr>
        <w:rFonts w:ascii="Wingdings" w:hAnsi="Wingdings" w:hint="default"/>
      </w:rPr>
    </w:lvl>
    <w:lvl w:ilvl="3" w:tplc="72BAD5FA" w:tentative="1">
      <w:start w:val="1"/>
      <w:numFmt w:val="bullet"/>
      <w:lvlText w:val=""/>
      <w:lvlJc w:val="left"/>
      <w:pPr>
        <w:tabs>
          <w:tab w:val="num" w:pos="2880"/>
        </w:tabs>
        <w:ind w:left="2880" w:hanging="360"/>
      </w:pPr>
      <w:rPr>
        <w:rFonts w:ascii="Wingdings" w:hAnsi="Wingdings" w:hint="default"/>
      </w:rPr>
    </w:lvl>
    <w:lvl w:ilvl="4" w:tplc="6680AFF8" w:tentative="1">
      <w:start w:val="1"/>
      <w:numFmt w:val="bullet"/>
      <w:lvlText w:val=""/>
      <w:lvlJc w:val="left"/>
      <w:pPr>
        <w:tabs>
          <w:tab w:val="num" w:pos="3600"/>
        </w:tabs>
        <w:ind w:left="3600" w:hanging="360"/>
      </w:pPr>
      <w:rPr>
        <w:rFonts w:ascii="Wingdings" w:hAnsi="Wingdings" w:hint="default"/>
      </w:rPr>
    </w:lvl>
    <w:lvl w:ilvl="5" w:tplc="2E747B3E" w:tentative="1">
      <w:start w:val="1"/>
      <w:numFmt w:val="bullet"/>
      <w:lvlText w:val=""/>
      <w:lvlJc w:val="left"/>
      <w:pPr>
        <w:tabs>
          <w:tab w:val="num" w:pos="4320"/>
        </w:tabs>
        <w:ind w:left="4320" w:hanging="360"/>
      </w:pPr>
      <w:rPr>
        <w:rFonts w:ascii="Wingdings" w:hAnsi="Wingdings" w:hint="default"/>
      </w:rPr>
    </w:lvl>
    <w:lvl w:ilvl="6" w:tplc="59E636BC" w:tentative="1">
      <w:start w:val="1"/>
      <w:numFmt w:val="bullet"/>
      <w:lvlText w:val=""/>
      <w:lvlJc w:val="left"/>
      <w:pPr>
        <w:tabs>
          <w:tab w:val="num" w:pos="5040"/>
        </w:tabs>
        <w:ind w:left="5040" w:hanging="360"/>
      </w:pPr>
      <w:rPr>
        <w:rFonts w:ascii="Wingdings" w:hAnsi="Wingdings" w:hint="default"/>
      </w:rPr>
    </w:lvl>
    <w:lvl w:ilvl="7" w:tplc="235AAA5E" w:tentative="1">
      <w:start w:val="1"/>
      <w:numFmt w:val="bullet"/>
      <w:lvlText w:val=""/>
      <w:lvlJc w:val="left"/>
      <w:pPr>
        <w:tabs>
          <w:tab w:val="num" w:pos="5760"/>
        </w:tabs>
        <w:ind w:left="5760" w:hanging="360"/>
      </w:pPr>
      <w:rPr>
        <w:rFonts w:ascii="Wingdings" w:hAnsi="Wingdings" w:hint="default"/>
      </w:rPr>
    </w:lvl>
    <w:lvl w:ilvl="8" w:tplc="68F266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634DB"/>
    <w:multiLevelType w:val="hybridMultilevel"/>
    <w:tmpl w:val="D2966E22"/>
    <w:lvl w:ilvl="0" w:tplc="878CA432">
      <w:start w:val="1"/>
      <w:numFmt w:val="lowerLetter"/>
      <w:pStyle w:val="Textenumrotation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C235F0"/>
    <w:multiLevelType w:val="hybridMultilevel"/>
    <w:tmpl w:val="4146AB3A"/>
    <w:lvl w:ilvl="0" w:tplc="39AAA7F8">
      <w:start w:val="1"/>
      <w:numFmt w:val="bullet"/>
      <w:pStyle w:val="Puce2"/>
      <w:lvlText w:val="▬"/>
      <w:lvlJc w:val="left"/>
      <w:pPr>
        <w:ind w:left="720" w:hanging="360"/>
      </w:pPr>
      <w:rPr>
        <w:rFonts w:ascii="Segoe UI" w:hAnsi="Segoe UI" w:hint="default"/>
        <w:color w:val="ABC1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537739"/>
    <w:multiLevelType w:val="multilevel"/>
    <w:tmpl w:val="28583F5C"/>
    <w:lvl w:ilvl="0">
      <w:start w:val="1"/>
      <w:numFmt w:val="bullet"/>
      <w:pStyle w:val="Puce1"/>
      <w:lvlText w:val="▬"/>
      <w:lvlJc w:val="left"/>
      <w:pPr>
        <w:ind w:left="717" w:hanging="360"/>
      </w:pPr>
      <w:rPr>
        <w:rFonts w:ascii="Segoe UI" w:hAnsi="Segoe UI" w:hint="default"/>
        <w:b w:val="0"/>
        <w:i w:val="0"/>
        <w:caps/>
        <w:strike w:val="0"/>
        <w:dstrike w:val="0"/>
        <w:vanish w:val="0"/>
        <w:color w:val="09212C"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828282"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5" w15:restartNumberingAfterBreak="0">
    <w:nsid w:val="74192FC8"/>
    <w:multiLevelType w:val="multilevel"/>
    <w:tmpl w:val="3EE09884"/>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224AE7"/>
    <w:multiLevelType w:val="hybridMultilevel"/>
    <w:tmpl w:val="94C4B4D6"/>
    <w:lvl w:ilvl="0" w:tplc="1E366F7A">
      <w:start w:val="1"/>
      <w:numFmt w:val="bullet"/>
      <w:pStyle w:val="Puce3"/>
      <w:lvlText w:val=""/>
      <w:lvlJc w:val="left"/>
      <w:pPr>
        <w:ind w:left="720" w:hanging="360"/>
      </w:pPr>
      <w:rPr>
        <w:rFonts w:ascii="Webdings" w:hAnsi="Webdings" w:hint="default"/>
        <w:color w:val="00A4A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848217">
    <w:abstractNumId w:val="16"/>
  </w:num>
  <w:num w:numId="2" w16cid:durableId="1317681584">
    <w:abstractNumId w:val="12"/>
  </w:num>
  <w:num w:numId="3" w16cid:durableId="2123528499">
    <w:abstractNumId w:val="22"/>
  </w:num>
  <w:num w:numId="4" w16cid:durableId="1207066765">
    <w:abstractNumId w:val="24"/>
  </w:num>
  <w:num w:numId="5" w16cid:durableId="526213538">
    <w:abstractNumId w:val="17"/>
  </w:num>
  <w:num w:numId="6" w16cid:durableId="1205753856">
    <w:abstractNumId w:val="20"/>
  </w:num>
  <w:num w:numId="7" w16cid:durableId="452677645">
    <w:abstractNumId w:val="9"/>
  </w:num>
  <w:num w:numId="8" w16cid:durableId="958146160">
    <w:abstractNumId w:val="7"/>
  </w:num>
  <w:num w:numId="9" w16cid:durableId="24212665">
    <w:abstractNumId w:val="6"/>
  </w:num>
  <w:num w:numId="10" w16cid:durableId="1382825824">
    <w:abstractNumId w:val="5"/>
  </w:num>
  <w:num w:numId="11" w16cid:durableId="834343061">
    <w:abstractNumId w:val="4"/>
  </w:num>
  <w:num w:numId="12" w16cid:durableId="1021785835">
    <w:abstractNumId w:val="8"/>
  </w:num>
  <w:num w:numId="13" w16cid:durableId="1298143687">
    <w:abstractNumId w:val="3"/>
  </w:num>
  <w:num w:numId="14" w16cid:durableId="876703780">
    <w:abstractNumId w:val="2"/>
  </w:num>
  <w:num w:numId="15" w16cid:durableId="1936402033">
    <w:abstractNumId w:val="1"/>
  </w:num>
  <w:num w:numId="16" w16cid:durableId="269707544">
    <w:abstractNumId w:val="0"/>
  </w:num>
  <w:num w:numId="17" w16cid:durableId="1259027373">
    <w:abstractNumId w:val="25"/>
  </w:num>
  <w:num w:numId="18" w16cid:durableId="1140539173">
    <w:abstractNumId w:val="13"/>
  </w:num>
  <w:num w:numId="19" w16cid:durableId="472408278">
    <w:abstractNumId w:val="11"/>
  </w:num>
  <w:num w:numId="20" w16cid:durableId="1418021051">
    <w:abstractNumId w:val="23"/>
  </w:num>
  <w:num w:numId="21" w16cid:durableId="1672416790">
    <w:abstractNumId w:val="26"/>
  </w:num>
  <w:num w:numId="22" w16cid:durableId="2110544901">
    <w:abstractNumId w:val="10"/>
  </w:num>
  <w:num w:numId="23" w16cid:durableId="1268194001">
    <w:abstractNumId w:val="19"/>
  </w:num>
  <w:num w:numId="24" w16cid:durableId="975065072">
    <w:abstractNumId w:val="11"/>
    <w:lvlOverride w:ilvl="0">
      <w:lvl w:ilvl="0">
        <w:start w:val="1"/>
        <w:numFmt w:val="decimal"/>
        <w:pStyle w:val="Titre1"/>
        <w:suff w:val="nothing"/>
        <w:lvlText w:val="%1 - "/>
        <w:lvlJc w:val="left"/>
        <w:pPr>
          <w:ind w:left="432" w:hanging="432"/>
        </w:pPr>
        <w:rPr>
          <w:rFonts w:hint="default"/>
        </w:rPr>
      </w:lvl>
    </w:lvlOverride>
    <w:lvlOverride w:ilvl="1">
      <w:lvl w:ilvl="1">
        <w:start w:val="1"/>
        <w:numFmt w:val="decimal"/>
        <w:pStyle w:val="Titre2"/>
        <w:suff w:val="nothing"/>
        <w:lvlText w:val="%1.%2 - "/>
        <w:lvlJc w:val="left"/>
        <w:pPr>
          <w:ind w:left="576" w:hanging="576"/>
        </w:pPr>
        <w:rPr>
          <w:rFonts w:hint="default"/>
        </w:rPr>
      </w:lvl>
    </w:lvlOverride>
    <w:lvlOverride w:ilvl="2">
      <w:lvl w:ilvl="2">
        <w:start w:val="1"/>
        <w:numFmt w:val="decimal"/>
        <w:pStyle w:val="Titre3"/>
        <w:suff w:val="nothing"/>
        <w:lvlText w:val="%1.%2.%3 - "/>
        <w:lvlJc w:val="left"/>
        <w:pPr>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suff w:val="nothing"/>
        <w:lvlText w:val="%1.%2.%3.%4 - "/>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Titre5"/>
        <w:suff w:val="nothing"/>
        <w:lvlText w:val="%1.%2.%3.%4.%5 - "/>
        <w:lvlJc w:val="left"/>
        <w:pPr>
          <w:ind w:left="1008" w:hanging="1008"/>
        </w:pPr>
        <w:rPr>
          <w:rFonts w:hint="default"/>
          <w:color w:val="F4A41D" w:themeColor="text2"/>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16cid:durableId="1126973341">
    <w:abstractNumId w:val="18"/>
  </w:num>
  <w:num w:numId="26" w16cid:durableId="81535246">
    <w:abstractNumId w:val="21"/>
  </w:num>
  <w:num w:numId="27" w16cid:durableId="1999187688">
    <w:abstractNumId w:val="14"/>
  </w:num>
  <w:num w:numId="28" w16cid:durableId="15829859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H DEFFO Eric">
    <w15:presenceInfo w15:providerId="AD" w15:userId="S::eric.soh-deffo@sustainecho.com::e4dc7ae7-2fb3-4e13-b574-f836f71a3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92"/>
    <w:rsid w:val="00001B5D"/>
    <w:rsid w:val="00004AF8"/>
    <w:rsid w:val="00005B7B"/>
    <w:rsid w:val="00012041"/>
    <w:rsid w:val="00012A19"/>
    <w:rsid w:val="00016054"/>
    <w:rsid w:val="00017CEC"/>
    <w:rsid w:val="000243AA"/>
    <w:rsid w:val="0002785B"/>
    <w:rsid w:val="000308B7"/>
    <w:rsid w:val="00034A7F"/>
    <w:rsid w:val="00035345"/>
    <w:rsid w:val="000354FE"/>
    <w:rsid w:val="000378C6"/>
    <w:rsid w:val="00043584"/>
    <w:rsid w:val="000451AC"/>
    <w:rsid w:val="000468DE"/>
    <w:rsid w:val="00055F3C"/>
    <w:rsid w:val="0005636E"/>
    <w:rsid w:val="00057BF5"/>
    <w:rsid w:val="00064EA4"/>
    <w:rsid w:val="0006607D"/>
    <w:rsid w:val="0006719D"/>
    <w:rsid w:val="00070150"/>
    <w:rsid w:val="00073FBA"/>
    <w:rsid w:val="000777FB"/>
    <w:rsid w:val="00080E18"/>
    <w:rsid w:val="000828B3"/>
    <w:rsid w:val="00085487"/>
    <w:rsid w:val="0009086F"/>
    <w:rsid w:val="00090DDA"/>
    <w:rsid w:val="00091B10"/>
    <w:rsid w:val="0009448B"/>
    <w:rsid w:val="000A03D2"/>
    <w:rsid w:val="000A13FB"/>
    <w:rsid w:val="000A2A5F"/>
    <w:rsid w:val="000A39C4"/>
    <w:rsid w:val="000B1237"/>
    <w:rsid w:val="000B142D"/>
    <w:rsid w:val="000B2D7C"/>
    <w:rsid w:val="000E4E7A"/>
    <w:rsid w:val="000E7F96"/>
    <w:rsid w:val="000F22F4"/>
    <w:rsid w:val="000F47AC"/>
    <w:rsid w:val="00110B78"/>
    <w:rsid w:val="00110CCB"/>
    <w:rsid w:val="00113223"/>
    <w:rsid w:val="001200EA"/>
    <w:rsid w:val="001242A4"/>
    <w:rsid w:val="00126F65"/>
    <w:rsid w:val="0013024A"/>
    <w:rsid w:val="00130F3B"/>
    <w:rsid w:val="001310C6"/>
    <w:rsid w:val="00131578"/>
    <w:rsid w:val="001434FF"/>
    <w:rsid w:val="00144111"/>
    <w:rsid w:val="00145207"/>
    <w:rsid w:val="00146D29"/>
    <w:rsid w:val="0015158E"/>
    <w:rsid w:val="00157929"/>
    <w:rsid w:val="00161B3E"/>
    <w:rsid w:val="001629BD"/>
    <w:rsid w:val="00163F22"/>
    <w:rsid w:val="00172F1D"/>
    <w:rsid w:val="00173050"/>
    <w:rsid w:val="0017334A"/>
    <w:rsid w:val="001734F9"/>
    <w:rsid w:val="001768C4"/>
    <w:rsid w:val="00180B5A"/>
    <w:rsid w:val="00181558"/>
    <w:rsid w:val="00182210"/>
    <w:rsid w:val="00183A33"/>
    <w:rsid w:val="00187FAE"/>
    <w:rsid w:val="001929E3"/>
    <w:rsid w:val="00194849"/>
    <w:rsid w:val="00195733"/>
    <w:rsid w:val="001A0352"/>
    <w:rsid w:val="001A0DFC"/>
    <w:rsid w:val="001A15E3"/>
    <w:rsid w:val="001A2C92"/>
    <w:rsid w:val="001A54ED"/>
    <w:rsid w:val="001A7E2F"/>
    <w:rsid w:val="001B13B0"/>
    <w:rsid w:val="001B1D4A"/>
    <w:rsid w:val="001B2B66"/>
    <w:rsid w:val="001B335A"/>
    <w:rsid w:val="001B4062"/>
    <w:rsid w:val="001B59FA"/>
    <w:rsid w:val="001B6E16"/>
    <w:rsid w:val="001C2947"/>
    <w:rsid w:val="001C45BE"/>
    <w:rsid w:val="001C4F96"/>
    <w:rsid w:val="001C7226"/>
    <w:rsid w:val="001E296C"/>
    <w:rsid w:val="001F3772"/>
    <w:rsid w:val="00201986"/>
    <w:rsid w:val="00204022"/>
    <w:rsid w:val="0021211C"/>
    <w:rsid w:val="00215822"/>
    <w:rsid w:val="002200CA"/>
    <w:rsid w:val="00221A33"/>
    <w:rsid w:val="00222FC2"/>
    <w:rsid w:val="00223237"/>
    <w:rsid w:val="002242A4"/>
    <w:rsid w:val="0023108A"/>
    <w:rsid w:val="002310B0"/>
    <w:rsid w:val="002323C8"/>
    <w:rsid w:val="002332C6"/>
    <w:rsid w:val="0023599D"/>
    <w:rsid w:val="00243184"/>
    <w:rsid w:val="002443B5"/>
    <w:rsid w:val="00245113"/>
    <w:rsid w:val="00250529"/>
    <w:rsid w:val="002524E6"/>
    <w:rsid w:val="0025362A"/>
    <w:rsid w:val="002553BC"/>
    <w:rsid w:val="0026266A"/>
    <w:rsid w:val="00265E0C"/>
    <w:rsid w:val="00273B0D"/>
    <w:rsid w:val="0027734B"/>
    <w:rsid w:val="00284B51"/>
    <w:rsid w:val="00286AC5"/>
    <w:rsid w:val="00287A1B"/>
    <w:rsid w:val="00292F7D"/>
    <w:rsid w:val="002933C9"/>
    <w:rsid w:val="00293430"/>
    <w:rsid w:val="00293903"/>
    <w:rsid w:val="002959C2"/>
    <w:rsid w:val="00297B6A"/>
    <w:rsid w:val="002A7D02"/>
    <w:rsid w:val="002B0A65"/>
    <w:rsid w:val="002B0A72"/>
    <w:rsid w:val="002B2A25"/>
    <w:rsid w:val="002B5267"/>
    <w:rsid w:val="002C0B37"/>
    <w:rsid w:val="002C2BB4"/>
    <w:rsid w:val="002C3DA2"/>
    <w:rsid w:val="002C4D6A"/>
    <w:rsid w:val="002D1432"/>
    <w:rsid w:val="002D2BA7"/>
    <w:rsid w:val="002D724E"/>
    <w:rsid w:val="002D72CA"/>
    <w:rsid w:val="002E0539"/>
    <w:rsid w:val="002E58FC"/>
    <w:rsid w:val="002E672D"/>
    <w:rsid w:val="002F1B09"/>
    <w:rsid w:val="002F6E1E"/>
    <w:rsid w:val="00310EE8"/>
    <w:rsid w:val="00326412"/>
    <w:rsid w:val="003326F1"/>
    <w:rsid w:val="00335865"/>
    <w:rsid w:val="003362D7"/>
    <w:rsid w:val="003417C5"/>
    <w:rsid w:val="0034549B"/>
    <w:rsid w:val="00355249"/>
    <w:rsid w:val="00355866"/>
    <w:rsid w:val="00365267"/>
    <w:rsid w:val="00367764"/>
    <w:rsid w:val="00381C67"/>
    <w:rsid w:val="00382792"/>
    <w:rsid w:val="003875E9"/>
    <w:rsid w:val="003976DE"/>
    <w:rsid w:val="003A014A"/>
    <w:rsid w:val="003A2D2F"/>
    <w:rsid w:val="003A36E6"/>
    <w:rsid w:val="003B07A7"/>
    <w:rsid w:val="003B4305"/>
    <w:rsid w:val="003B5D24"/>
    <w:rsid w:val="003C01F4"/>
    <w:rsid w:val="003C396D"/>
    <w:rsid w:val="003C58FB"/>
    <w:rsid w:val="003D14B4"/>
    <w:rsid w:val="003D6C99"/>
    <w:rsid w:val="003D716F"/>
    <w:rsid w:val="003E2A35"/>
    <w:rsid w:val="003E377C"/>
    <w:rsid w:val="003F5478"/>
    <w:rsid w:val="004136B7"/>
    <w:rsid w:val="00416698"/>
    <w:rsid w:val="00416C0D"/>
    <w:rsid w:val="004212BB"/>
    <w:rsid w:val="0042271E"/>
    <w:rsid w:val="00432A9F"/>
    <w:rsid w:val="00433DE9"/>
    <w:rsid w:val="004362B0"/>
    <w:rsid w:val="00445084"/>
    <w:rsid w:val="00447DAD"/>
    <w:rsid w:val="0045080D"/>
    <w:rsid w:val="00455F8E"/>
    <w:rsid w:val="00457449"/>
    <w:rsid w:val="004612C1"/>
    <w:rsid w:val="004740DF"/>
    <w:rsid w:val="00475BE4"/>
    <w:rsid w:val="00475E9F"/>
    <w:rsid w:val="0047784C"/>
    <w:rsid w:val="004818E3"/>
    <w:rsid w:val="004838A7"/>
    <w:rsid w:val="00486738"/>
    <w:rsid w:val="00490883"/>
    <w:rsid w:val="004915D9"/>
    <w:rsid w:val="00496A1E"/>
    <w:rsid w:val="004A06F6"/>
    <w:rsid w:val="004A79F1"/>
    <w:rsid w:val="004A7F2F"/>
    <w:rsid w:val="004D4D31"/>
    <w:rsid w:val="004D53CB"/>
    <w:rsid w:val="004D60A4"/>
    <w:rsid w:val="004E4BE8"/>
    <w:rsid w:val="004F1A60"/>
    <w:rsid w:val="004F22A5"/>
    <w:rsid w:val="004F3673"/>
    <w:rsid w:val="004F4FDE"/>
    <w:rsid w:val="00502DEB"/>
    <w:rsid w:val="00504606"/>
    <w:rsid w:val="00504B12"/>
    <w:rsid w:val="00504E00"/>
    <w:rsid w:val="00504F3D"/>
    <w:rsid w:val="00506105"/>
    <w:rsid w:val="00506702"/>
    <w:rsid w:val="00533F79"/>
    <w:rsid w:val="00536BE8"/>
    <w:rsid w:val="005370F5"/>
    <w:rsid w:val="00542B05"/>
    <w:rsid w:val="00544CD4"/>
    <w:rsid w:val="00553889"/>
    <w:rsid w:val="00562469"/>
    <w:rsid w:val="00563E21"/>
    <w:rsid w:val="005703F0"/>
    <w:rsid w:val="0057139C"/>
    <w:rsid w:val="0057451F"/>
    <w:rsid w:val="0057594E"/>
    <w:rsid w:val="00582A82"/>
    <w:rsid w:val="005908B0"/>
    <w:rsid w:val="00590BB3"/>
    <w:rsid w:val="00594E12"/>
    <w:rsid w:val="0059731C"/>
    <w:rsid w:val="005B09BB"/>
    <w:rsid w:val="005B4339"/>
    <w:rsid w:val="005B5DF2"/>
    <w:rsid w:val="005C2325"/>
    <w:rsid w:val="005C256A"/>
    <w:rsid w:val="005D12B9"/>
    <w:rsid w:val="005E1463"/>
    <w:rsid w:val="005E4777"/>
    <w:rsid w:val="005E7B71"/>
    <w:rsid w:val="005F02E9"/>
    <w:rsid w:val="005F0851"/>
    <w:rsid w:val="005F4606"/>
    <w:rsid w:val="005F6B72"/>
    <w:rsid w:val="006022E1"/>
    <w:rsid w:val="00606F5A"/>
    <w:rsid w:val="00612BD5"/>
    <w:rsid w:val="006152BA"/>
    <w:rsid w:val="00616BC0"/>
    <w:rsid w:val="00617BE3"/>
    <w:rsid w:val="006203C2"/>
    <w:rsid w:val="00621E6B"/>
    <w:rsid w:val="006228DE"/>
    <w:rsid w:val="00632A6F"/>
    <w:rsid w:val="00634F81"/>
    <w:rsid w:val="006427B0"/>
    <w:rsid w:val="00643F99"/>
    <w:rsid w:val="00651482"/>
    <w:rsid w:val="00652790"/>
    <w:rsid w:val="00660AB3"/>
    <w:rsid w:val="00661F6C"/>
    <w:rsid w:val="00662E28"/>
    <w:rsid w:val="00663364"/>
    <w:rsid w:val="00671268"/>
    <w:rsid w:val="00671FC9"/>
    <w:rsid w:val="00674545"/>
    <w:rsid w:val="00675F59"/>
    <w:rsid w:val="00680373"/>
    <w:rsid w:val="0068127D"/>
    <w:rsid w:val="00683AA1"/>
    <w:rsid w:val="006922C6"/>
    <w:rsid w:val="00693826"/>
    <w:rsid w:val="006940A8"/>
    <w:rsid w:val="00694A96"/>
    <w:rsid w:val="00694D54"/>
    <w:rsid w:val="006A4104"/>
    <w:rsid w:val="006A76E0"/>
    <w:rsid w:val="006B23D4"/>
    <w:rsid w:val="006B2CCF"/>
    <w:rsid w:val="006B43AC"/>
    <w:rsid w:val="006B6D9E"/>
    <w:rsid w:val="006C3CA0"/>
    <w:rsid w:val="006C4A4B"/>
    <w:rsid w:val="006C5F13"/>
    <w:rsid w:val="006C744B"/>
    <w:rsid w:val="006D5075"/>
    <w:rsid w:val="006E5AC0"/>
    <w:rsid w:val="00703023"/>
    <w:rsid w:val="00703970"/>
    <w:rsid w:val="00703C18"/>
    <w:rsid w:val="007177BE"/>
    <w:rsid w:val="00717F1D"/>
    <w:rsid w:val="007244E9"/>
    <w:rsid w:val="00724646"/>
    <w:rsid w:val="00725D3D"/>
    <w:rsid w:val="00730DFB"/>
    <w:rsid w:val="00736B4B"/>
    <w:rsid w:val="00743011"/>
    <w:rsid w:val="00743B11"/>
    <w:rsid w:val="007463F2"/>
    <w:rsid w:val="00751CE3"/>
    <w:rsid w:val="00753340"/>
    <w:rsid w:val="007566C0"/>
    <w:rsid w:val="007625B0"/>
    <w:rsid w:val="0076445F"/>
    <w:rsid w:val="00765B49"/>
    <w:rsid w:val="00765B59"/>
    <w:rsid w:val="00765D28"/>
    <w:rsid w:val="00771AAD"/>
    <w:rsid w:val="007726F8"/>
    <w:rsid w:val="00773173"/>
    <w:rsid w:val="007845BB"/>
    <w:rsid w:val="00797B4F"/>
    <w:rsid w:val="007A248D"/>
    <w:rsid w:val="007A441D"/>
    <w:rsid w:val="007A4FF3"/>
    <w:rsid w:val="007A59EF"/>
    <w:rsid w:val="007B445A"/>
    <w:rsid w:val="007B58F3"/>
    <w:rsid w:val="007B702E"/>
    <w:rsid w:val="007C0771"/>
    <w:rsid w:val="007C14CE"/>
    <w:rsid w:val="007C36D6"/>
    <w:rsid w:val="007D2242"/>
    <w:rsid w:val="007D2A95"/>
    <w:rsid w:val="007D3257"/>
    <w:rsid w:val="007D395D"/>
    <w:rsid w:val="007E0A1B"/>
    <w:rsid w:val="007E2177"/>
    <w:rsid w:val="007F0002"/>
    <w:rsid w:val="007F0CB7"/>
    <w:rsid w:val="007F3317"/>
    <w:rsid w:val="0080229E"/>
    <w:rsid w:val="008042E6"/>
    <w:rsid w:val="0080664D"/>
    <w:rsid w:val="00806D2E"/>
    <w:rsid w:val="008127F0"/>
    <w:rsid w:val="00812D93"/>
    <w:rsid w:val="00813093"/>
    <w:rsid w:val="008130BE"/>
    <w:rsid w:val="00820EB7"/>
    <w:rsid w:val="0083518F"/>
    <w:rsid w:val="008355F3"/>
    <w:rsid w:val="00836A7D"/>
    <w:rsid w:val="00840E63"/>
    <w:rsid w:val="008440FB"/>
    <w:rsid w:val="008476DC"/>
    <w:rsid w:val="00854B05"/>
    <w:rsid w:val="00861209"/>
    <w:rsid w:val="008645FA"/>
    <w:rsid w:val="0086645B"/>
    <w:rsid w:val="00867DAF"/>
    <w:rsid w:val="00870947"/>
    <w:rsid w:val="008732B4"/>
    <w:rsid w:val="008875F0"/>
    <w:rsid w:val="00890D50"/>
    <w:rsid w:val="00891129"/>
    <w:rsid w:val="00895B15"/>
    <w:rsid w:val="0089607B"/>
    <w:rsid w:val="008A4C03"/>
    <w:rsid w:val="008A7A62"/>
    <w:rsid w:val="008B1CCE"/>
    <w:rsid w:val="008B4142"/>
    <w:rsid w:val="008B46CD"/>
    <w:rsid w:val="008B4E7B"/>
    <w:rsid w:val="008B503E"/>
    <w:rsid w:val="008B52F7"/>
    <w:rsid w:val="008B74F8"/>
    <w:rsid w:val="008C4E99"/>
    <w:rsid w:val="008C721D"/>
    <w:rsid w:val="008D0C34"/>
    <w:rsid w:val="008D0D8A"/>
    <w:rsid w:val="008D3F19"/>
    <w:rsid w:val="008D63B1"/>
    <w:rsid w:val="008E24A0"/>
    <w:rsid w:val="008E4C08"/>
    <w:rsid w:val="008E60D2"/>
    <w:rsid w:val="008E7286"/>
    <w:rsid w:val="008F2AAD"/>
    <w:rsid w:val="008F50B6"/>
    <w:rsid w:val="00904039"/>
    <w:rsid w:val="009074DA"/>
    <w:rsid w:val="00911C9B"/>
    <w:rsid w:val="009175A3"/>
    <w:rsid w:val="00917D03"/>
    <w:rsid w:val="00922A1D"/>
    <w:rsid w:val="00930C24"/>
    <w:rsid w:val="009325F6"/>
    <w:rsid w:val="00934602"/>
    <w:rsid w:val="00935978"/>
    <w:rsid w:val="00937724"/>
    <w:rsid w:val="00942E86"/>
    <w:rsid w:val="009474E3"/>
    <w:rsid w:val="009569B3"/>
    <w:rsid w:val="00965333"/>
    <w:rsid w:val="00965B2E"/>
    <w:rsid w:val="00967F43"/>
    <w:rsid w:val="00967F53"/>
    <w:rsid w:val="00971A33"/>
    <w:rsid w:val="00971A71"/>
    <w:rsid w:val="00977078"/>
    <w:rsid w:val="00997C2B"/>
    <w:rsid w:val="009B5101"/>
    <w:rsid w:val="009C6195"/>
    <w:rsid w:val="009D1BCA"/>
    <w:rsid w:val="009D31C2"/>
    <w:rsid w:val="009D5D56"/>
    <w:rsid w:val="009D7872"/>
    <w:rsid w:val="009E0925"/>
    <w:rsid w:val="009E4984"/>
    <w:rsid w:val="009E4B1A"/>
    <w:rsid w:val="009F6228"/>
    <w:rsid w:val="00A00F4D"/>
    <w:rsid w:val="00A03383"/>
    <w:rsid w:val="00A050D5"/>
    <w:rsid w:val="00A149CD"/>
    <w:rsid w:val="00A1723C"/>
    <w:rsid w:val="00A257F1"/>
    <w:rsid w:val="00A33055"/>
    <w:rsid w:val="00A33DA0"/>
    <w:rsid w:val="00A36446"/>
    <w:rsid w:val="00A3653F"/>
    <w:rsid w:val="00A41383"/>
    <w:rsid w:val="00A418A8"/>
    <w:rsid w:val="00A47FE1"/>
    <w:rsid w:val="00A56FAE"/>
    <w:rsid w:val="00A71196"/>
    <w:rsid w:val="00A719C4"/>
    <w:rsid w:val="00A76167"/>
    <w:rsid w:val="00A76C8E"/>
    <w:rsid w:val="00A82812"/>
    <w:rsid w:val="00A82D5D"/>
    <w:rsid w:val="00A82FE6"/>
    <w:rsid w:val="00A832F9"/>
    <w:rsid w:val="00A90682"/>
    <w:rsid w:val="00A95F2A"/>
    <w:rsid w:val="00AA6079"/>
    <w:rsid w:val="00AA7DC5"/>
    <w:rsid w:val="00AB38FD"/>
    <w:rsid w:val="00AB7A1C"/>
    <w:rsid w:val="00AC04A7"/>
    <w:rsid w:val="00AC4906"/>
    <w:rsid w:val="00AC708E"/>
    <w:rsid w:val="00AC71AB"/>
    <w:rsid w:val="00AD2472"/>
    <w:rsid w:val="00AD2B12"/>
    <w:rsid w:val="00AD2B85"/>
    <w:rsid w:val="00AD5032"/>
    <w:rsid w:val="00AD7AFE"/>
    <w:rsid w:val="00AE28FA"/>
    <w:rsid w:val="00AE2D40"/>
    <w:rsid w:val="00AF0BDA"/>
    <w:rsid w:val="00AF1249"/>
    <w:rsid w:val="00B01EA4"/>
    <w:rsid w:val="00B06810"/>
    <w:rsid w:val="00B1742C"/>
    <w:rsid w:val="00B220DE"/>
    <w:rsid w:val="00B22BED"/>
    <w:rsid w:val="00B22EA4"/>
    <w:rsid w:val="00B23EB7"/>
    <w:rsid w:val="00B32B13"/>
    <w:rsid w:val="00B36174"/>
    <w:rsid w:val="00B40C4A"/>
    <w:rsid w:val="00B425DD"/>
    <w:rsid w:val="00B45106"/>
    <w:rsid w:val="00B54B14"/>
    <w:rsid w:val="00B54CE4"/>
    <w:rsid w:val="00B5710F"/>
    <w:rsid w:val="00B6189F"/>
    <w:rsid w:val="00B66295"/>
    <w:rsid w:val="00B77457"/>
    <w:rsid w:val="00B81CA6"/>
    <w:rsid w:val="00B84EB1"/>
    <w:rsid w:val="00B93BD8"/>
    <w:rsid w:val="00B941CA"/>
    <w:rsid w:val="00BA1D55"/>
    <w:rsid w:val="00BA4640"/>
    <w:rsid w:val="00BA4B17"/>
    <w:rsid w:val="00BB0696"/>
    <w:rsid w:val="00BB1751"/>
    <w:rsid w:val="00BB3402"/>
    <w:rsid w:val="00BC12E9"/>
    <w:rsid w:val="00BC3934"/>
    <w:rsid w:val="00BC464F"/>
    <w:rsid w:val="00BD198F"/>
    <w:rsid w:val="00BE481B"/>
    <w:rsid w:val="00BF3BE5"/>
    <w:rsid w:val="00C02599"/>
    <w:rsid w:val="00C04A72"/>
    <w:rsid w:val="00C05BFD"/>
    <w:rsid w:val="00C06690"/>
    <w:rsid w:val="00C13638"/>
    <w:rsid w:val="00C24D4F"/>
    <w:rsid w:val="00C32350"/>
    <w:rsid w:val="00C34601"/>
    <w:rsid w:val="00C41629"/>
    <w:rsid w:val="00C4627A"/>
    <w:rsid w:val="00C6169E"/>
    <w:rsid w:val="00C653E9"/>
    <w:rsid w:val="00C717DB"/>
    <w:rsid w:val="00C7385E"/>
    <w:rsid w:val="00C75218"/>
    <w:rsid w:val="00C75EB6"/>
    <w:rsid w:val="00C802D5"/>
    <w:rsid w:val="00C82051"/>
    <w:rsid w:val="00C86DBF"/>
    <w:rsid w:val="00C90C9B"/>
    <w:rsid w:val="00C9490A"/>
    <w:rsid w:val="00C96FD6"/>
    <w:rsid w:val="00CA5BA6"/>
    <w:rsid w:val="00CB0495"/>
    <w:rsid w:val="00CB34B3"/>
    <w:rsid w:val="00CC68C2"/>
    <w:rsid w:val="00CD2F94"/>
    <w:rsid w:val="00CD6FC7"/>
    <w:rsid w:val="00CD7893"/>
    <w:rsid w:val="00CE31C9"/>
    <w:rsid w:val="00CE4C09"/>
    <w:rsid w:val="00CE6748"/>
    <w:rsid w:val="00CF247D"/>
    <w:rsid w:val="00CF4CDE"/>
    <w:rsid w:val="00CF4E39"/>
    <w:rsid w:val="00CF57C3"/>
    <w:rsid w:val="00CF746A"/>
    <w:rsid w:val="00D0136E"/>
    <w:rsid w:val="00D03734"/>
    <w:rsid w:val="00D06383"/>
    <w:rsid w:val="00D06F35"/>
    <w:rsid w:val="00D108A3"/>
    <w:rsid w:val="00D14564"/>
    <w:rsid w:val="00D16632"/>
    <w:rsid w:val="00D23B5E"/>
    <w:rsid w:val="00D25681"/>
    <w:rsid w:val="00D34B59"/>
    <w:rsid w:val="00D36F9A"/>
    <w:rsid w:val="00D412DF"/>
    <w:rsid w:val="00D6122C"/>
    <w:rsid w:val="00D64698"/>
    <w:rsid w:val="00D67871"/>
    <w:rsid w:val="00D76177"/>
    <w:rsid w:val="00D76CE7"/>
    <w:rsid w:val="00D854F0"/>
    <w:rsid w:val="00D86921"/>
    <w:rsid w:val="00D86CF1"/>
    <w:rsid w:val="00D87016"/>
    <w:rsid w:val="00D971A4"/>
    <w:rsid w:val="00DA2150"/>
    <w:rsid w:val="00DA2DC5"/>
    <w:rsid w:val="00DA40AE"/>
    <w:rsid w:val="00DA4368"/>
    <w:rsid w:val="00DA73B5"/>
    <w:rsid w:val="00DB02A3"/>
    <w:rsid w:val="00DB0D91"/>
    <w:rsid w:val="00DB6185"/>
    <w:rsid w:val="00DC000E"/>
    <w:rsid w:val="00DC0066"/>
    <w:rsid w:val="00DC18E7"/>
    <w:rsid w:val="00DC29A6"/>
    <w:rsid w:val="00DC3265"/>
    <w:rsid w:val="00DC44C4"/>
    <w:rsid w:val="00DD52E3"/>
    <w:rsid w:val="00DE00BF"/>
    <w:rsid w:val="00DE3BBC"/>
    <w:rsid w:val="00DF5B45"/>
    <w:rsid w:val="00DF782B"/>
    <w:rsid w:val="00E03104"/>
    <w:rsid w:val="00E10144"/>
    <w:rsid w:val="00E11270"/>
    <w:rsid w:val="00E13211"/>
    <w:rsid w:val="00E13DEF"/>
    <w:rsid w:val="00E14F33"/>
    <w:rsid w:val="00E174B9"/>
    <w:rsid w:val="00E36C0D"/>
    <w:rsid w:val="00E40B04"/>
    <w:rsid w:val="00E41BE3"/>
    <w:rsid w:val="00E4698E"/>
    <w:rsid w:val="00E46C65"/>
    <w:rsid w:val="00E64568"/>
    <w:rsid w:val="00E65E47"/>
    <w:rsid w:val="00E66C3B"/>
    <w:rsid w:val="00E77016"/>
    <w:rsid w:val="00E80C03"/>
    <w:rsid w:val="00E9008C"/>
    <w:rsid w:val="00E912E6"/>
    <w:rsid w:val="00E91383"/>
    <w:rsid w:val="00E94FC6"/>
    <w:rsid w:val="00E97855"/>
    <w:rsid w:val="00EA1E0A"/>
    <w:rsid w:val="00EA7938"/>
    <w:rsid w:val="00EC1C3E"/>
    <w:rsid w:val="00EC1D99"/>
    <w:rsid w:val="00ED685E"/>
    <w:rsid w:val="00EE08CE"/>
    <w:rsid w:val="00EE7161"/>
    <w:rsid w:val="00EF122B"/>
    <w:rsid w:val="00EF3D25"/>
    <w:rsid w:val="00F06A68"/>
    <w:rsid w:val="00F13992"/>
    <w:rsid w:val="00F1727B"/>
    <w:rsid w:val="00F24E11"/>
    <w:rsid w:val="00F27D71"/>
    <w:rsid w:val="00F330D3"/>
    <w:rsid w:val="00F34DC8"/>
    <w:rsid w:val="00F370B4"/>
    <w:rsid w:val="00F42B2C"/>
    <w:rsid w:val="00F451EE"/>
    <w:rsid w:val="00F52600"/>
    <w:rsid w:val="00F52714"/>
    <w:rsid w:val="00F546EE"/>
    <w:rsid w:val="00F573EC"/>
    <w:rsid w:val="00F6290F"/>
    <w:rsid w:val="00F62A28"/>
    <w:rsid w:val="00F7238D"/>
    <w:rsid w:val="00F74E78"/>
    <w:rsid w:val="00F8063F"/>
    <w:rsid w:val="00F83F1A"/>
    <w:rsid w:val="00F90EFB"/>
    <w:rsid w:val="00F9330B"/>
    <w:rsid w:val="00F93A96"/>
    <w:rsid w:val="00F972B2"/>
    <w:rsid w:val="00FA233C"/>
    <w:rsid w:val="00FA271D"/>
    <w:rsid w:val="00FB2AA2"/>
    <w:rsid w:val="00FC094F"/>
    <w:rsid w:val="00FC119F"/>
    <w:rsid w:val="00FC5EB4"/>
    <w:rsid w:val="00FD223C"/>
    <w:rsid w:val="00FD3B58"/>
    <w:rsid w:val="00FD5EFE"/>
    <w:rsid w:val="00FD5FA4"/>
    <w:rsid w:val="00FD60AF"/>
    <w:rsid w:val="00FE0A85"/>
    <w:rsid w:val="00FE0C5D"/>
    <w:rsid w:val="00FE1BB6"/>
    <w:rsid w:val="00FE6782"/>
    <w:rsid w:val="05D12851"/>
    <w:rsid w:val="073CAF59"/>
    <w:rsid w:val="075FACDC"/>
    <w:rsid w:val="09E36BA8"/>
    <w:rsid w:val="0A4B23D9"/>
    <w:rsid w:val="0E996E4D"/>
    <w:rsid w:val="0F203E4A"/>
    <w:rsid w:val="0FA2E3F3"/>
    <w:rsid w:val="1062EF30"/>
    <w:rsid w:val="1253ECA9"/>
    <w:rsid w:val="195C2A26"/>
    <w:rsid w:val="198A29A1"/>
    <w:rsid w:val="1C64DE80"/>
    <w:rsid w:val="206F5BA5"/>
    <w:rsid w:val="21A84C76"/>
    <w:rsid w:val="21D0CA9E"/>
    <w:rsid w:val="21F5DEBF"/>
    <w:rsid w:val="24BA8E2C"/>
    <w:rsid w:val="2542CCC8"/>
    <w:rsid w:val="2CA5D13F"/>
    <w:rsid w:val="2E4A25A3"/>
    <w:rsid w:val="30EA2985"/>
    <w:rsid w:val="3204585D"/>
    <w:rsid w:val="3230F710"/>
    <w:rsid w:val="33873C18"/>
    <w:rsid w:val="37F14CD5"/>
    <w:rsid w:val="389F254F"/>
    <w:rsid w:val="38A4D185"/>
    <w:rsid w:val="3A3FB0F8"/>
    <w:rsid w:val="3C23BF19"/>
    <w:rsid w:val="3DF6D872"/>
    <w:rsid w:val="3F7C1504"/>
    <w:rsid w:val="484A2969"/>
    <w:rsid w:val="494049DB"/>
    <w:rsid w:val="4991C13D"/>
    <w:rsid w:val="4B2D919E"/>
    <w:rsid w:val="4CC897B6"/>
    <w:rsid w:val="4ECCC853"/>
    <w:rsid w:val="4EFDB7B5"/>
    <w:rsid w:val="50126F6E"/>
    <w:rsid w:val="502F4526"/>
    <w:rsid w:val="50487478"/>
    <w:rsid w:val="550045C4"/>
    <w:rsid w:val="559E9CF1"/>
    <w:rsid w:val="588FAA7C"/>
    <w:rsid w:val="5A5BFD3F"/>
    <w:rsid w:val="5AFD196E"/>
    <w:rsid w:val="62E9B795"/>
    <w:rsid w:val="6300F518"/>
    <w:rsid w:val="660CB8E9"/>
    <w:rsid w:val="6DC7C026"/>
    <w:rsid w:val="6EE8F946"/>
    <w:rsid w:val="7013D037"/>
    <w:rsid w:val="70FF60E8"/>
    <w:rsid w:val="716EECE1"/>
    <w:rsid w:val="7366C4F1"/>
    <w:rsid w:val="741DD94D"/>
    <w:rsid w:val="74C7AF96"/>
    <w:rsid w:val="782291FD"/>
    <w:rsid w:val="7A8D1AD1"/>
    <w:rsid w:val="7CFC5F1B"/>
    <w:rsid w:val="7EC10289"/>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9434FBD"/>
  <w14:defaultImageDpi w14:val="32767"/>
  <w15:chartTrackingRefBased/>
  <w15:docId w15:val="{03283CF4-2400-4136-AB1F-A9AD565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E1"/>
    <w:pPr>
      <w:spacing w:after="200" w:line="276" w:lineRule="auto"/>
      <w:jc w:val="left"/>
    </w:pPr>
    <w:rPr>
      <w:rFonts w:ascii="Calibri" w:eastAsia="Times New Roman" w:hAnsi="Calibri" w:cs="Times New Roman"/>
      <w:sz w:val="22"/>
      <w:szCs w:val="22"/>
    </w:rPr>
  </w:style>
  <w:style w:type="paragraph" w:styleId="Titre1">
    <w:name w:val="heading 1"/>
    <w:next w:val="Normal"/>
    <w:link w:val="Titre1Car"/>
    <w:uiPriority w:val="1"/>
    <w:qFormat/>
    <w:rsid w:val="00643F99"/>
    <w:pPr>
      <w:keepNext/>
      <w:keepLines/>
      <w:numPr>
        <w:numId w:val="19"/>
      </w:numPr>
      <w:spacing w:after="120" w:line="216" w:lineRule="auto"/>
      <w:ind w:left="0" w:firstLine="0"/>
      <w:jc w:val="left"/>
      <w:outlineLvl w:val="0"/>
    </w:pPr>
    <w:rPr>
      <w:rFonts w:asciiTheme="majorHAnsi" w:eastAsiaTheme="majorEastAsia" w:hAnsiTheme="majorHAnsi" w:cstheme="majorBidi"/>
      <w:b/>
      <w:caps/>
      <w:color w:val="09212C" w:themeColor="accent1"/>
      <w:sz w:val="28"/>
      <w:szCs w:val="28"/>
    </w:rPr>
  </w:style>
  <w:style w:type="paragraph" w:styleId="Titre2">
    <w:name w:val="heading 2"/>
    <w:next w:val="Normal"/>
    <w:link w:val="Titre2Car"/>
    <w:uiPriority w:val="1"/>
    <w:unhideWhenUsed/>
    <w:qFormat/>
    <w:rsid w:val="00E91383"/>
    <w:pPr>
      <w:keepNext/>
      <w:keepLines/>
      <w:numPr>
        <w:ilvl w:val="1"/>
        <w:numId w:val="19"/>
      </w:numPr>
      <w:spacing w:before="240" w:after="40"/>
      <w:ind w:left="0" w:firstLine="0"/>
      <w:jc w:val="left"/>
      <w:outlineLvl w:val="1"/>
    </w:pPr>
    <w:rPr>
      <w:rFonts w:asciiTheme="majorHAnsi" w:eastAsiaTheme="majorEastAsia" w:hAnsiTheme="majorHAnsi" w:cstheme="majorBidi"/>
      <w:b/>
      <w:color w:val="ABC100" w:themeColor="accent2"/>
      <w:sz w:val="24"/>
      <w:szCs w:val="24"/>
    </w:rPr>
  </w:style>
  <w:style w:type="paragraph" w:styleId="Titre3">
    <w:name w:val="heading 3"/>
    <w:next w:val="Normal"/>
    <w:link w:val="Titre3Car"/>
    <w:uiPriority w:val="1"/>
    <w:unhideWhenUsed/>
    <w:qFormat/>
    <w:rsid w:val="00E94FC6"/>
    <w:pPr>
      <w:keepNext/>
      <w:keepLines/>
      <w:numPr>
        <w:ilvl w:val="2"/>
        <w:numId w:val="24"/>
      </w:numPr>
      <w:spacing w:before="240" w:after="40"/>
      <w:jc w:val="left"/>
      <w:outlineLvl w:val="2"/>
    </w:pPr>
    <w:rPr>
      <w:rFonts w:asciiTheme="majorHAnsi" w:eastAsiaTheme="majorEastAsia" w:hAnsiTheme="majorHAnsi" w:cstheme="majorBidi"/>
      <w:b/>
      <w:color w:val="00617E" w:themeColor="accent4"/>
      <w:sz w:val="22"/>
    </w:rPr>
  </w:style>
  <w:style w:type="paragraph" w:styleId="Titre4">
    <w:name w:val="heading 4"/>
    <w:next w:val="Normal"/>
    <w:link w:val="Titre4Car"/>
    <w:uiPriority w:val="1"/>
    <w:unhideWhenUsed/>
    <w:qFormat/>
    <w:rsid w:val="006427B0"/>
    <w:pPr>
      <w:keepNext/>
      <w:keepLines/>
      <w:numPr>
        <w:ilvl w:val="3"/>
        <w:numId w:val="19"/>
      </w:numPr>
      <w:spacing w:before="240" w:after="40"/>
      <w:ind w:left="0" w:firstLine="0"/>
      <w:jc w:val="left"/>
      <w:outlineLvl w:val="3"/>
    </w:pPr>
    <w:rPr>
      <w:rFonts w:asciiTheme="majorHAnsi" w:eastAsiaTheme="majorEastAsia" w:hAnsiTheme="majorHAnsi" w:cstheme="majorBidi"/>
      <w:iCs/>
      <w:color w:val="00A4A6" w:themeColor="accent5"/>
      <w:sz w:val="22"/>
    </w:rPr>
  </w:style>
  <w:style w:type="paragraph" w:styleId="Titre5">
    <w:name w:val="heading 5"/>
    <w:next w:val="Normal"/>
    <w:link w:val="Titre5Car"/>
    <w:uiPriority w:val="1"/>
    <w:unhideWhenUsed/>
    <w:qFormat/>
    <w:rsid w:val="0006607D"/>
    <w:pPr>
      <w:keepNext/>
      <w:keepLines/>
      <w:numPr>
        <w:ilvl w:val="4"/>
        <w:numId w:val="19"/>
      </w:numPr>
      <w:spacing w:before="40" w:after="40"/>
      <w:ind w:left="0" w:firstLine="0"/>
      <w:jc w:val="left"/>
      <w:outlineLvl w:val="4"/>
    </w:pPr>
    <w:rPr>
      <w:rFonts w:asciiTheme="majorHAnsi" w:eastAsiaTheme="majorEastAsia" w:hAnsiTheme="majorHAnsi" w:cstheme="majorBidi"/>
      <w:color w:val="344893"/>
    </w:rPr>
  </w:style>
  <w:style w:type="paragraph" w:styleId="Titre6">
    <w:name w:val="heading 6"/>
    <w:basedOn w:val="Normal"/>
    <w:next w:val="Normal"/>
    <w:link w:val="Titre6Car"/>
    <w:uiPriority w:val="9"/>
    <w:semiHidden/>
    <w:rsid w:val="001A0352"/>
    <w:pPr>
      <w:keepNext/>
      <w:keepLines/>
      <w:spacing w:before="40" w:after="0"/>
      <w:outlineLvl w:val="5"/>
    </w:pPr>
    <w:rPr>
      <w:rFonts w:asciiTheme="majorHAnsi" w:eastAsiaTheme="majorEastAsia" w:hAnsiTheme="majorHAnsi" w:cstheme="majorBidi"/>
      <w:color w:val="041015"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43F99"/>
    <w:rPr>
      <w:rFonts w:asciiTheme="majorHAnsi" w:eastAsiaTheme="majorEastAsia" w:hAnsiTheme="majorHAnsi" w:cstheme="majorBidi"/>
      <w:b/>
      <w:caps/>
      <w:color w:val="09212C" w:themeColor="accent1"/>
      <w:sz w:val="28"/>
      <w:szCs w:val="28"/>
    </w:rPr>
  </w:style>
  <w:style w:type="character" w:customStyle="1" w:styleId="Titre2Car">
    <w:name w:val="Titre 2 Car"/>
    <w:basedOn w:val="Policepardfaut"/>
    <w:link w:val="Titre2"/>
    <w:uiPriority w:val="1"/>
    <w:rsid w:val="00F74E78"/>
    <w:rPr>
      <w:rFonts w:asciiTheme="majorHAnsi" w:eastAsiaTheme="majorEastAsia" w:hAnsiTheme="majorHAnsi" w:cstheme="majorBidi"/>
      <w:b/>
      <w:color w:val="ABC100" w:themeColor="accent2"/>
      <w:sz w:val="24"/>
      <w:szCs w:val="24"/>
    </w:rPr>
  </w:style>
  <w:style w:type="character" w:customStyle="1" w:styleId="Titre3Car">
    <w:name w:val="Titre 3 Car"/>
    <w:basedOn w:val="Policepardfaut"/>
    <w:link w:val="Titre3"/>
    <w:uiPriority w:val="1"/>
    <w:rsid w:val="00F74E78"/>
    <w:rPr>
      <w:rFonts w:asciiTheme="majorHAnsi" w:eastAsiaTheme="majorEastAsia" w:hAnsiTheme="majorHAnsi" w:cstheme="majorBidi"/>
      <w:b/>
      <w:color w:val="00617E" w:themeColor="accent4"/>
      <w:sz w:val="22"/>
    </w:rPr>
  </w:style>
  <w:style w:type="character" w:customStyle="1" w:styleId="Titre4Car">
    <w:name w:val="Titre 4 Car"/>
    <w:basedOn w:val="Policepardfaut"/>
    <w:link w:val="Titre4"/>
    <w:uiPriority w:val="1"/>
    <w:rsid w:val="00F74E78"/>
    <w:rPr>
      <w:rFonts w:asciiTheme="majorHAnsi" w:eastAsiaTheme="majorEastAsia" w:hAnsiTheme="majorHAnsi" w:cstheme="majorBidi"/>
      <w:iCs/>
      <w:color w:val="00A4A6" w:themeColor="accent5"/>
      <w:sz w:val="22"/>
    </w:rPr>
  </w:style>
  <w:style w:type="character" w:customStyle="1" w:styleId="Titre5Car">
    <w:name w:val="Titre 5 Car"/>
    <w:basedOn w:val="Policepardfaut"/>
    <w:link w:val="Titre5"/>
    <w:uiPriority w:val="1"/>
    <w:rsid w:val="00F74E78"/>
    <w:rPr>
      <w:rFonts w:asciiTheme="majorHAnsi" w:eastAsiaTheme="majorEastAsia" w:hAnsiTheme="majorHAnsi" w:cstheme="majorBidi"/>
      <w:color w:val="344893"/>
    </w:rPr>
  </w:style>
  <w:style w:type="paragraph" w:styleId="En-tte">
    <w:name w:val="header"/>
    <w:link w:val="En-tteCar"/>
    <w:uiPriority w:val="99"/>
    <w:unhideWhenUsed/>
    <w:rsid w:val="00D87016"/>
    <w:pPr>
      <w:tabs>
        <w:tab w:val="center" w:pos="4536"/>
        <w:tab w:val="right" w:pos="9072"/>
      </w:tabs>
      <w:spacing w:after="0"/>
      <w:jc w:val="right"/>
    </w:pPr>
    <w:rPr>
      <w:caps/>
      <w:color w:val="09212C" w:themeColor="accent1"/>
      <w:spacing w:val="4"/>
      <w:sz w:val="14"/>
      <w:szCs w:val="14"/>
    </w:rPr>
  </w:style>
  <w:style w:type="character" w:customStyle="1" w:styleId="En-tteCar">
    <w:name w:val="En-tête Car"/>
    <w:basedOn w:val="Policepardfaut"/>
    <w:link w:val="En-tte"/>
    <w:uiPriority w:val="99"/>
    <w:rsid w:val="00D87016"/>
    <w:rPr>
      <w:caps/>
      <w:color w:val="09212C" w:themeColor="accent1"/>
      <w:spacing w:val="4"/>
      <w:sz w:val="14"/>
      <w:szCs w:val="14"/>
    </w:rPr>
  </w:style>
  <w:style w:type="paragraph" w:styleId="Pieddepage">
    <w:name w:val="footer"/>
    <w:link w:val="PieddepageCar"/>
    <w:uiPriority w:val="99"/>
    <w:unhideWhenUsed/>
    <w:rsid w:val="00890D50"/>
    <w:pPr>
      <w:tabs>
        <w:tab w:val="center" w:pos="4536"/>
        <w:tab w:val="right" w:pos="9072"/>
      </w:tabs>
      <w:spacing w:after="0"/>
    </w:pPr>
  </w:style>
  <w:style w:type="character" w:customStyle="1" w:styleId="PieddepageCar">
    <w:name w:val="Pied de page Car"/>
    <w:basedOn w:val="Policepardfaut"/>
    <w:link w:val="Pieddepage"/>
    <w:uiPriority w:val="99"/>
    <w:rsid w:val="00890D50"/>
  </w:style>
  <w:style w:type="table" w:styleId="Grilledutableau">
    <w:name w:val="Table Grid"/>
    <w:basedOn w:val="TableauNormal"/>
    <w:uiPriority w:val="59"/>
    <w:rsid w:val="00FD3B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1D4A"/>
    <w:rPr>
      <w:color w:val="808080"/>
    </w:rPr>
  </w:style>
  <w:style w:type="paragraph" w:customStyle="1" w:styleId="Documenttype">
    <w:name w:val="_Document type"/>
    <w:link w:val="DocumenttypeChar"/>
    <w:uiPriority w:val="4"/>
    <w:rsid w:val="00D25681"/>
    <w:pPr>
      <w:spacing w:after="0" w:line="180" w:lineRule="auto"/>
      <w:jc w:val="left"/>
    </w:pPr>
    <w:rPr>
      <w:b/>
      <w:caps/>
      <w:color w:val="09212C" w:themeColor="accent1"/>
      <w:sz w:val="56"/>
      <w:szCs w:val="48"/>
    </w:rPr>
  </w:style>
  <w:style w:type="character" w:customStyle="1" w:styleId="DocumenttypeChar">
    <w:name w:val="_Document type Char"/>
    <w:basedOn w:val="Policepardfaut"/>
    <w:link w:val="Documenttype"/>
    <w:uiPriority w:val="4"/>
    <w:rsid w:val="00F74E78"/>
    <w:rPr>
      <w:b/>
      <w:caps/>
      <w:color w:val="09212C" w:themeColor="accent1"/>
      <w:sz w:val="56"/>
      <w:szCs w:val="48"/>
    </w:rPr>
  </w:style>
  <w:style w:type="paragraph" w:customStyle="1" w:styleId="Documentnom">
    <w:name w:val="_Document nom"/>
    <w:link w:val="DocumentnomCar"/>
    <w:uiPriority w:val="4"/>
    <w:rsid w:val="00542B05"/>
    <w:pPr>
      <w:spacing w:after="0"/>
      <w:jc w:val="left"/>
    </w:pPr>
    <w:rPr>
      <w:b/>
      <w:caps/>
      <w:color w:val="ABC100" w:themeColor="accent2"/>
      <w:sz w:val="36"/>
    </w:rPr>
  </w:style>
  <w:style w:type="character" w:customStyle="1" w:styleId="DocumentnomCar">
    <w:name w:val="_Document nom Car"/>
    <w:basedOn w:val="Policepardfaut"/>
    <w:link w:val="Documentnom"/>
    <w:uiPriority w:val="4"/>
    <w:rsid w:val="00542B05"/>
    <w:rPr>
      <w:b/>
      <w:caps/>
      <w:color w:val="ABC100" w:themeColor="accent2"/>
      <w:sz w:val="36"/>
    </w:rPr>
  </w:style>
  <w:style w:type="paragraph" w:customStyle="1" w:styleId="Documentdate">
    <w:name w:val="_Document date"/>
    <w:link w:val="DocumentdateChar"/>
    <w:uiPriority w:val="4"/>
    <w:rsid w:val="001768C4"/>
    <w:pPr>
      <w:spacing w:after="0"/>
      <w:jc w:val="left"/>
    </w:pPr>
    <w:rPr>
      <w:i/>
      <w:color w:val="09212C" w:themeColor="accent1"/>
      <w:sz w:val="24"/>
    </w:rPr>
  </w:style>
  <w:style w:type="character" w:customStyle="1" w:styleId="DocumentdateChar">
    <w:name w:val="_Document date Char"/>
    <w:basedOn w:val="Policepardfaut"/>
    <w:link w:val="Documentdate"/>
    <w:uiPriority w:val="4"/>
    <w:rsid w:val="00F74E78"/>
    <w:rPr>
      <w:i/>
      <w:color w:val="09212C" w:themeColor="accent1"/>
      <w:sz w:val="24"/>
    </w:rPr>
  </w:style>
  <w:style w:type="paragraph" w:customStyle="1" w:styleId="Documentmentions">
    <w:name w:val="_Document mentions"/>
    <w:link w:val="DocumentmentionsChar"/>
    <w:uiPriority w:val="4"/>
    <w:rsid w:val="00AF0BDA"/>
    <w:pPr>
      <w:framePr w:wrap="around" w:vAnchor="page" w:hAnchor="margin" w:y="15877"/>
      <w:spacing w:after="0"/>
      <w:jc w:val="left"/>
    </w:pPr>
    <w:rPr>
      <w:caps/>
      <w:color w:val="FFFFFF" w:themeColor="background1"/>
      <w:sz w:val="16"/>
    </w:rPr>
  </w:style>
  <w:style w:type="character" w:customStyle="1" w:styleId="DocumentmentionsChar">
    <w:name w:val="_Document mentions Char"/>
    <w:basedOn w:val="Policepardfaut"/>
    <w:link w:val="Documentmentions"/>
    <w:uiPriority w:val="4"/>
    <w:rsid w:val="00F74E78"/>
    <w:rPr>
      <w:caps/>
      <w:color w:val="FFFFFF" w:themeColor="background1"/>
      <w:sz w:val="16"/>
    </w:rPr>
  </w:style>
  <w:style w:type="paragraph" w:customStyle="1" w:styleId="Documentnumro">
    <w:name w:val="_Document numéro"/>
    <w:link w:val="DocumentnumroCar"/>
    <w:uiPriority w:val="4"/>
    <w:rsid w:val="006940A8"/>
    <w:pPr>
      <w:jc w:val="right"/>
    </w:pPr>
    <w:rPr>
      <w:color w:val="00A4A6" w:themeColor="accent5"/>
      <w:sz w:val="17"/>
      <w:szCs w:val="17"/>
    </w:rPr>
  </w:style>
  <w:style w:type="character" w:customStyle="1" w:styleId="DocumentnumroCar">
    <w:name w:val="_Document numéro Car"/>
    <w:basedOn w:val="Policepardfaut"/>
    <w:link w:val="Documentnumro"/>
    <w:uiPriority w:val="4"/>
    <w:rsid w:val="00F74E78"/>
    <w:rPr>
      <w:color w:val="00A4A6" w:themeColor="accent5"/>
      <w:sz w:val="17"/>
      <w:szCs w:val="17"/>
    </w:rPr>
  </w:style>
  <w:style w:type="paragraph" w:customStyle="1" w:styleId="Documentnompied-de-page">
    <w:name w:val="_Document nom pied-de-page"/>
    <w:basedOn w:val="Normal"/>
    <w:link w:val="Documentnompied-de-pageCar"/>
    <w:uiPriority w:val="4"/>
    <w:rsid w:val="000354FE"/>
    <w:pPr>
      <w:framePr w:wrap="around" w:vAnchor="page" w:hAnchor="page" w:x="2666" w:y="15990"/>
      <w:tabs>
        <w:tab w:val="left" w:pos="409"/>
        <w:tab w:val="right" w:pos="7230"/>
      </w:tabs>
      <w:spacing w:after="0"/>
      <w:jc w:val="right"/>
    </w:pPr>
    <w:rPr>
      <w:caps/>
      <w:sz w:val="16"/>
    </w:rPr>
  </w:style>
  <w:style w:type="character" w:customStyle="1" w:styleId="Documentnompied-de-pageCar">
    <w:name w:val="_Document nom pied-de-page Car"/>
    <w:basedOn w:val="Policepardfaut"/>
    <w:link w:val="Documentnompied-de-page"/>
    <w:uiPriority w:val="4"/>
    <w:rsid w:val="00F74E78"/>
    <w:rPr>
      <w:caps/>
      <w:sz w:val="16"/>
    </w:rPr>
  </w:style>
  <w:style w:type="paragraph" w:customStyle="1" w:styleId="Documentmentionspied-de-page">
    <w:name w:val="_Document mentions pied-de-page"/>
    <w:link w:val="Documentmentionspied-de-pageCar"/>
    <w:uiPriority w:val="4"/>
    <w:rsid w:val="007A59EF"/>
    <w:pPr>
      <w:framePr w:wrap="around" w:vAnchor="page" w:hAnchor="page" w:x="2694" w:y="15990"/>
      <w:spacing w:after="0"/>
      <w:jc w:val="right"/>
    </w:pPr>
    <w:rPr>
      <w:color w:val="828282" w:themeColor="background2"/>
      <w:sz w:val="16"/>
    </w:rPr>
  </w:style>
  <w:style w:type="character" w:customStyle="1" w:styleId="Documentmentionspied-de-pageCar">
    <w:name w:val="_Document mentions pied-de-page Car"/>
    <w:basedOn w:val="Policepardfaut"/>
    <w:link w:val="Documentmentionspied-de-page"/>
    <w:uiPriority w:val="4"/>
    <w:rsid w:val="00F74E78"/>
    <w:rPr>
      <w:color w:val="828282" w:themeColor="background2"/>
      <w:sz w:val="16"/>
    </w:rPr>
  </w:style>
  <w:style w:type="paragraph" w:customStyle="1" w:styleId="Puce1">
    <w:name w:val="– Puce 1"/>
    <w:link w:val="Puce1Car"/>
    <w:qFormat/>
    <w:rsid w:val="006427B0"/>
    <w:pPr>
      <w:numPr>
        <w:numId w:val="4"/>
      </w:numPr>
      <w:tabs>
        <w:tab w:val="left" w:pos="340"/>
      </w:tabs>
      <w:spacing w:before="80" w:after="80"/>
      <w:ind w:left="340" w:hanging="340"/>
    </w:pPr>
    <w:rPr>
      <w:rFonts w:cs="Arial"/>
      <w:szCs w:val="22"/>
      <w:lang w:eastAsia="fr-FR"/>
    </w:rPr>
  </w:style>
  <w:style w:type="character" w:customStyle="1" w:styleId="Puce1Car">
    <w:name w:val="– Puce 1 Car"/>
    <w:basedOn w:val="Policepardfaut"/>
    <w:link w:val="Puce1"/>
    <w:rsid w:val="006427B0"/>
    <w:rPr>
      <w:rFonts w:cs="Arial"/>
      <w:szCs w:val="22"/>
      <w:lang w:eastAsia="fr-FR"/>
    </w:rPr>
  </w:style>
  <w:style w:type="paragraph" w:customStyle="1" w:styleId="Puce2">
    <w:name w:val="– Puce 2"/>
    <w:link w:val="Puce2Car"/>
    <w:qFormat/>
    <w:rsid w:val="006427B0"/>
    <w:pPr>
      <w:numPr>
        <w:numId w:val="20"/>
      </w:numPr>
      <w:tabs>
        <w:tab w:val="left" w:pos="680"/>
      </w:tabs>
      <w:spacing w:before="80" w:after="80"/>
      <w:ind w:left="680" w:hanging="340"/>
    </w:pPr>
    <w:rPr>
      <w:rFonts w:cs="Arial"/>
      <w:szCs w:val="22"/>
      <w:lang w:eastAsia="fr-FR"/>
    </w:rPr>
  </w:style>
  <w:style w:type="character" w:customStyle="1" w:styleId="Puce2Car">
    <w:name w:val="– Puce 2 Car"/>
    <w:basedOn w:val="Policepardfaut"/>
    <w:link w:val="Puce2"/>
    <w:rsid w:val="006427B0"/>
    <w:rPr>
      <w:rFonts w:cs="Arial"/>
      <w:szCs w:val="22"/>
      <w:lang w:eastAsia="fr-FR"/>
    </w:rPr>
  </w:style>
  <w:style w:type="paragraph" w:customStyle="1" w:styleId="Textedeconclusion">
    <w:name w:val="| Texte de conclusion"/>
    <w:link w:val="TextedeconclusionCar"/>
    <w:uiPriority w:val="2"/>
    <w:qFormat/>
    <w:rsid w:val="006427B0"/>
    <w:pPr>
      <w:pBdr>
        <w:top w:val="single" w:sz="48" w:space="7" w:color="E5E5E5" w:themeColor="text1" w:themeTint="1A"/>
        <w:left w:val="single" w:sz="48" w:space="7" w:color="E5E5E5" w:themeColor="text1" w:themeTint="1A"/>
        <w:bottom w:val="single" w:sz="48" w:space="7" w:color="E5E5E5" w:themeColor="text1" w:themeTint="1A"/>
        <w:right w:val="single" w:sz="48" w:space="7" w:color="E5E5E5" w:themeColor="text1" w:themeTint="1A"/>
      </w:pBdr>
      <w:shd w:val="clear" w:color="auto" w:fill="F2F2F2" w:themeFill="background1" w:themeFillShade="F2"/>
      <w:spacing w:before="240" w:after="240"/>
      <w:ind w:left="284" w:right="284"/>
    </w:pPr>
    <w:rPr>
      <w:rFonts w:cs="Arial"/>
      <w:sz w:val="24"/>
      <w:szCs w:val="22"/>
      <w:lang w:eastAsia="fr-FR"/>
    </w:rPr>
  </w:style>
  <w:style w:type="character" w:customStyle="1" w:styleId="TextedeconclusionCar">
    <w:name w:val="| Texte de conclusion Car"/>
    <w:basedOn w:val="Policepardfaut"/>
    <w:link w:val="Textedeconclusion"/>
    <w:uiPriority w:val="2"/>
    <w:rsid w:val="006B2CCF"/>
    <w:rPr>
      <w:rFonts w:cs="Arial"/>
      <w:sz w:val="24"/>
      <w:szCs w:val="22"/>
      <w:shd w:val="clear" w:color="auto" w:fill="F2F2F2" w:themeFill="background1" w:themeFillShade="F2"/>
      <w:lang w:val="fr-FR" w:eastAsia="fr-FR"/>
    </w:rPr>
  </w:style>
  <w:style w:type="paragraph" w:customStyle="1" w:styleId="Texteencadr">
    <w:name w:val="| Texte encadré"/>
    <w:link w:val="TexteencadrCar"/>
    <w:uiPriority w:val="2"/>
    <w:qFormat/>
    <w:rsid w:val="006427B0"/>
    <w:pPr>
      <w:pBdr>
        <w:top w:val="single" w:sz="4" w:space="10" w:color="97B8BB" w:themeColor="accent6"/>
        <w:left w:val="single" w:sz="4" w:space="12" w:color="97B8BB" w:themeColor="accent6"/>
        <w:bottom w:val="single" w:sz="4" w:space="10" w:color="97B8BB" w:themeColor="accent6"/>
        <w:right w:val="single" w:sz="4" w:space="12" w:color="97B8BB" w:themeColor="accent6"/>
      </w:pBdr>
      <w:spacing w:before="240" w:after="240"/>
      <w:ind w:left="284" w:right="284"/>
    </w:pPr>
    <w:rPr>
      <w:rFonts w:cs="Arial"/>
      <w:sz w:val="22"/>
      <w:szCs w:val="22"/>
      <w:lang w:eastAsia="fr-FR"/>
    </w:rPr>
  </w:style>
  <w:style w:type="character" w:customStyle="1" w:styleId="TexteencadrCar">
    <w:name w:val="| Texte encadré Car"/>
    <w:basedOn w:val="Policepardfaut"/>
    <w:link w:val="Texteencadr"/>
    <w:uiPriority w:val="2"/>
    <w:rsid w:val="00F74E78"/>
    <w:rPr>
      <w:rFonts w:cs="Arial"/>
      <w:sz w:val="22"/>
      <w:szCs w:val="22"/>
      <w:lang w:eastAsia="fr-FR"/>
    </w:rPr>
  </w:style>
  <w:style w:type="paragraph" w:customStyle="1" w:styleId="Textesous-titre">
    <w:name w:val="| Texte sous-titre"/>
    <w:link w:val="Textesous-titreCar"/>
    <w:uiPriority w:val="2"/>
    <w:qFormat/>
    <w:rsid w:val="004838A7"/>
    <w:pPr>
      <w:pBdr>
        <w:bottom w:val="single" w:sz="4" w:space="1" w:color="09212C" w:themeColor="accent1"/>
      </w:pBdr>
      <w:spacing w:before="240" w:after="240"/>
      <w:jc w:val="left"/>
    </w:pPr>
    <w:rPr>
      <w:rFonts w:cs="Arial"/>
      <w:caps/>
      <w:color w:val="09212C" w:themeColor="accent1"/>
      <w:spacing w:val="10"/>
      <w:sz w:val="28"/>
      <w:szCs w:val="32"/>
      <w:lang w:eastAsia="fr-FR"/>
    </w:rPr>
  </w:style>
  <w:style w:type="character" w:customStyle="1" w:styleId="Textesous-titreCar">
    <w:name w:val="| Texte sous-titre Car"/>
    <w:basedOn w:val="Policepardfaut"/>
    <w:link w:val="Textesous-titre"/>
    <w:uiPriority w:val="2"/>
    <w:rsid w:val="00F74E78"/>
    <w:rPr>
      <w:rFonts w:cs="Arial"/>
      <w:caps/>
      <w:color w:val="09212C" w:themeColor="accent1"/>
      <w:spacing w:val="10"/>
      <w:sz w:val="28"/>
      <w:szCs w:val="32"/>
      <w:lang w:eastAsia="fr-FR"/>
    </w:rPr>
  </w:style>
  <w:style w:type="paragraph" w:customStyle="1" w:styleId="Tableausource">
    <w:name w:val="= Tableau source"/>
    <w:link w:val="TableausourceCar"/>
    <w:uiPriority w:val="3"/>
    <w:rsid w:val="00173050"/>
    <w:pPr>
      <w:spacing w:after="120"/>
      <w:jc w:val="left"/>
    </w:pPr>
    <w:rPr>
      <w:rFonts w:cs="Arial"/>
      <w:i/>
      <w:color w:val="828282" w:themeColor="background2"/>
      <w:sz w:val="14"/>
      <w:szCs w:val="14"/>
      <w:lang w:eastAsia="fr-FR"/>
    </w:rPr>
  </w:style>
  <w:style w:type="character" w:customStyle="1" w:styleId="TableausourceCar">
    <w:name w:val="= Tableau source Car"/>
    <w:basedOn w:val="Policepardfaut"/>
    <w:link w:val="Tableausource"/>
    <w:uiPriority w:val="3"/>
    <w:rsid w:val="00F74E78"/>
    <w:rPr>
      <w:rFonts w:cs="Arial"/>
      <w:i/>
      <w:color w:val="828282" w:themeColor="background2"/>
      <w:sz w:val="14"/>
      <w:szCs w:val="14"/>
      <w:lang w:eastAsia="fr-FR"/>
    </w:rPr>
  </w:style>
  <w:style w:type="paragraph" w:customStyle="1" w:styleId="Tableautexte">
    <w:name w:val="= Tableau texte"/>
    <w:link w:val="TableautexteCar"/>
    <w:uiPriority w:val="3"/>
    <w:rsid w:val="006427B0"/>
    <w:pPr>
      <w:spacing w:before="40" w:after="40"/>
      <w:jc w:val="left"/>
    </w:pPr>
    <w:rPr>
      <w:rFonts w:cs="Arial"/>
      <w:szCs w:val="16"/>
      <w:lang w:eastAsia="fr-FR"/>
    </w:rPr>
  </w:style>
  <w:style w:type="character" w:customStyle="1" w:styleId="TableautexteCar">
    <w:name w:val="= Tableau texte Car"/>
    <w:basedOn w:val="Policepardfaut"/>
    <w:link w:val="Tableautexte"/>
    <w:uiPriority w:val="3"/>
    <w:rsid w:val="00F74E78"/>
    <w:rPr>
      <w:rFonts w:cs="Arial"/>
      <w:szCs w:val="16"/>
      <w:lang w:eastAsia="fr-FR"/>
    </w:rPr>
  </w:style>
  <w:style w:type="paragraph" w:customStyle="1" w:styleId="Textenumrotation1">
    <w:name w:val="| Texte numérotation 1"/>
    <w:link w:val="Textenumrotation1Car"/>
    <w:uiPriority w:val="2"/>
    <w:qFormat/>
    <w:rsid w:val="006427B0"/>
    <w:pPr>
      <w:numPr>
        <w:numId w:val="2"/>
      </w:numPr>
      <w:spacing w:after="120"/>
      <w:ind w:left="357" w:hanging="357"/>
    </w:pPr>
  </w:style>
  <w:style w:type="character" w:customStyle="1" w:styleId="Textenumrotation1Car">
    <w:name w:val="| Texte numérotation 1 Car"/>
    <w:basedOn w:val="Policepardfaut"/>
    <w:link w:val="Textenumrotation1"/>
    <w:uiPriority w:val="2"/>
    <w:rsid w:val="00662E28"/>
    <w:rPr>
      <w:lang w:val="fr-FR"/>
    </w:rPr>
  </w:style>
  <w:style w:type="paragraph" w:customStyle="1" w:styleId="Textenumrotationa">
    <w:name w:val="| Texte numérotation a"/>
    <w:link w:val="TextenumrotationaCar"/>
    <w:uiPriority w:val="2"/>
    <w:qFormat/>
    <w:rsid w:val="005E7B71"/>
    <w:pPr>
      <w:numPr>
        <w:numId w:val="3"/>
      </w:numPr>
      <w:spacing w:after="120"/>
      <w:ind w:left="714" w:hanging="357"/>
    </w:pPr>
    <w:rPr>
      <w:szCs w:val="22"/>
    </w:rPr>
  </w:style>
  <w:style w:type="character" w:customStyle="1" w:styleId="TextenumrotationaCar">
    <w:name w:val="| Texte numérotation a Car"/>
    <w:basedOn w:val="Policepardfaut"/>
    <w:link w:val="Textenumrotationa"/>
    <w:uiPriority w:val="2"/>
    <w:rsid w:val="00F74E78"/>
    <w:rPr>
      <w:szCs w:val="22"/>
      <w:lang w:val="fr-FR"/>
    </w:rPr>
  </w:style>
  <w:style w:type="paragraph" w:styleId="Tabledesillustrations">
    <w:name w:val="table of figures"/>
    <w:basedOn w:val="Normal"/>
    <w:next w:val="Normal"/>
    <w:uiPriority w:val="99"/>
    <w:unhideWhenUsed/>
    <w:rsid w:val="002F1B09"/>
    <w:pPr>
      <w:spacing w:after="0"/>
    </w:pPr>
  </w:style>
  <w:style w:type="paragraph" w:customStyle="1" w:styleId="Puce3">
    <w:name w:val="– Puce 3"/>
    <w:link w:val="Puce3Car"/>
    <w:qFormat/>
    <w:rsid w:val="00AE2D40"/>
    <w:pPr>
      <w:numPr>
        <w:numId w:val="21"/>
      </w:numPr>
      <w:tabs>
        <w:tab w:val="left" w:pos="851"/>
      </w:tabs>
      <w:spacing w:before="80" w:after="80"/>
      <w:ind w:left="851" w:hanging="227"/>
    </w:pPr>
    <w:rPr>
      <w:color w:val="00A4A6" w:themeColor="accent5"/>
      <w:sz w:val="18"/>
    </w:rPr>
  </w:style>
  <w:style w:type="character" w:customStyle="1" w:styleId="Puce3Car">
    <w:name w:val="– Puce 3 Car"/>
    <w:basedOn w:val="Policepardfaut"/>
    <w:link w:val="Puce3"/>
    <w:rsid w:val="00AE2D40"/>
    <w:rPr>
      <w:color w:val="00A4A6" w:themeColor="accent5"/>
      <w:sz w:val="18"/>
    </w:rPr>
  </w:style>
  <w:style w:type="paragraph" w:customStyle="1" w:styleId="Puce4">
    <w:name w:val="– Puce 4"/>
    <w:link w:val="Puce4Car"/>
    <w:qFormat/>
    <w:rsid w:val="002524E6"/>
    <w:pPr>
      <w:numPr>
        <w:numId w:val="22"/>
      </w:numPr>
      <w:spacing w:before="40" w:after="40"/>
      <w:ind w:left="1026" w:hanging="170"/>
    </w:pPr>
    <w:rPr>
      <w:color w:val="344893"/>
      <w:sz w:val="16"/>
    </w:rPr>
  </w:style>
  <w:style w:type="character" w:customStyle="1" w:styleId="Puce4Car">
    <w:name w:val="– Puce 4 Car"/>
    <w:basedOn w:val="Policepardfaut"/>
    <w:link w:val="Puce4"/>
    <w:rsid w:val="00F74E78"/>
    <w:rPr>
      <w:color w:val="344893"/>
      <w:sz w:val="16"/>
    </w:rPr>
  </w:style>
  <w:style w:type="paragraph" w:styleId="TM1">
    <w:name w:val="toc 1"/>
    <w:link w:val="TM1Car"/>
    <w:uiPriority w:val="39"/>
    <w:rsid w:val="003E2A35"/>
    <w:pPr>
      <w:tabs>
        <w:tab w:val="right" w:leader="dot" w:pos="9639"/>
      </w:tabs>
      <w:spacing w:before="240" w:after="80" w:line="216" w:lineRule="auto"/>
      <w:ind w:right="851"/>
      <w:jc w:val="left"/>
    </w:pPr>
    <w:rPr>
      <w:rFonts w:asciiTheme="majorHAnsi" w:eastAsia="Times New Roman" w:hAnsiTheme="majorHAnsi" w:cs="Times New Roman"/>
      <w:b/>
      <w:caps/>
      <w:color w:val="09212C" w:themeColor="accent1"/>
      <w:sz w:val="28"/>
      <w:szCs w:val="28"/>
      <w:lang w:eastAsia="fr-FR"/>
    </w:rPr>
  </w:style>
  <w:style w:type="character" w:customStyle="1" w:styleId="TM1Car">
    <w:name w:val="TM 1 Car"/>
    <w:basedOn w:val="Policepardfaut"/>
    <w:link w:val="TM1"/>
    <w:uiPriority w:val="39"/>
    <w:rsid w:val="003E2A35"/>
    <w:rPr>
      <w:rFonts w:asciiTheme="majorHAnsi" w:eastAsia="Times New Roman" w:hAnsiTheme="majorHAnsi" w:cs="Times New Roman"/>
      <w:b/>
      <w:caps/>
      <w:color w:val="09212C" w:themeColor="accent1"/>
      <w:sz w:val="28"/>
      <w:szCs w:val="28"/>
      <w:lang w:eastAsia="fr-FR"/>
    </w:rPr>
  </w:style>
  <w:style w:type="paragraph" w:styleId="TM2">
    <w:name w:val="toc 2"/>
    <w:link w:val="TM2Car"/>
    <w:uiPriority w:val="39"/>
    <w:rsid w:val="001768C4"/>
    <w:pPr>
      <w:tabs>
        <w:tab w:val="right" w:leader="dot" w:pos="9639"/>
      </w:tabs>
      <w:spacing w:before="160" w:after="80"/>
      <w:ind w:right="567"/>
      <w:jc w:val="left"/>
    </w:pPr>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character" w:customStyle="1" w:styleId="TM2Car">
    <w:name w:val="TM 2 Car"/>
    <w:basedOn w:val="Policepardfaut"/>
    <w:link w:val="TM2"/>
    <w:uiPriority w:val="39"/>
    <w:rsid w:val="001768C4"/>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paragraph" w:styleId="TM3">
    <w:name w:val="toc 3"/>
    <w:basedOn w:val="Normal"/>
    <w:next w:val="Normal"/>
    <w:link w:val="TM3Car"/>
    <w:uiPriority w:val="39"/>
    <w:rsid w:val="003B4305"/>
    <w:pPr>
      <w:tabs>
        <w:tab w:val="right" w:leader="dot" w:pos="9639"/>
      </w:tabs>
      <w:spacing w:before="80"/>
      <w:ind w:right="567"/>
    </w:pPr>
    <w:rPr>
      <w:rFonts w:asciiTheme="majorHAnsi" w:hAnsiTheme="majorHAnsi" w:cstheme="majorHAnsi"/>
      <w:b/>
      <w:noProof/>
      <w:color w:val="00617E" w:themeColor="accent4"/>
      <w:sz w:val="24"/>
      <w:szCs w:val="26"/>
      <w:lang w:eastAsia="fr-FR"/>
    </w:rPr>
  </w:style>
  <w:style w:type="character" w:customStyle="1" w:styleId="TM3Car">
    <w:name w:val="TM 3 Car"/>
    <w:basedOn w:val="Policepardfaut"/>
    <w:link w:val="TM3"/>
    <w:uiPriority w:val="39"/>
    <w:rsid w:val="003B4305"/>
    <w:rPr>
      <w:rFonts w:asciiTheme="majorHAnsi" w:eastAsia="Times New Roman" w:hAnsiTheme="majorHAnsi" w:cstheme="majorHAnsi"/>
      <w:b/>
      <w:noProof/>
      <w:color w:val="00617E" w:themeColor="accent4"/>
      <w:sz w:val="24"/>
      <w:szCs w:val="26"/>
      <w:lang w:val="fr-FR" w:eastAsia="fr-FR"/>
    </w:rPr>
  </w:style>
  <w:style w:type="character" w:styleId="Lienhypertexte">
    <w:name w:val="Hyperlink"/>
    <w:unhideWhenUsed/>
    <w:rsid w:val="00215822"/>
    <w:rPr>
      <w:i/>
      <w:color w:val="828282" w:themeColor="background2"/>
      <w:u w:val="single"/>
    </w:rPr>
  </w:style>
  <w:style w:type="paragraph" w:styleId="TM4">
    <w:name w:val="toc 4"/>
    <w:link w:val="TM4Car"/>
    <w:uiPriority w:val="39"/>
    <w:unhideWhenUsed/>
    <w:rsid w:val="006427B0"/>
    <w:pPr>
      <w:tabs>
        <w:tab w:val="right" w:leader="dot" w:pos="9639"/>
      </w:tabs>
      <w:spacing w:before="80" w:after="80"/>
      <w:ind w:right="567"/>
      <w:jc w:val="left"/>
    </w:pPr>
    <w:rPr>
      <w:rFonts w:asciiTheme="majorHAnsi" w:hAnsiTheme="majorHAnsi" w:cstheme="majorHAnsi"/>
      <w:noProof/>
      <w:color w:val="00A4A6" w:themeColor="accent5"/>
      <w:sz w:val="22"/>
      <w:szCs w:val="22"/>
      <w:lang w:eastAsia="fr-FR"/>
    </w:rPr>
  </w:style>
  <w:style w:type="character" w:customStyle="1" w:styleId="TM4Car">
    <w:name w:val="TM 4 Car"/>
    <w:basedOn w:val="Policepardfaut"/>
    <w:link w:val="TM4"/>
    <w:uiPriority w:val="39"/>
    <w:rsid w:val="006427B0"/>
    <w:rPr>
      <w:rFonts w:asciiTheme="majorHAnsi" w:hAnsiTheme="majorHAnsi" w:cstheme="majorHAnsi"/>
      <w:noProof/>
      <w:color w:val="00A4A6" w:themeColor="accent5"/>
      <w:sz w:val="22"/>
      <w:szCs w:val="22"/>
      <w:lang w:val="fr-FR" w:eastAsia="fr-FR"/>
    </w:rPr>
  </w:style>
  <w:style w:type="paragraph" w:styleId="TM5">
    <w:name w:val="toc 5"/>
    <w:basedOn w:val="Normal"/>
    <w:next w:val="Normal"/>
    <w:autoRedefine/>
    <w:uiPriority w:val="39"/>
    <w:unhideWhenUsed/>
    <w:rsid w:val="00A82FE6"/>
    <w:pPr>
      <w:spacing w:after="100"/>
      <w:ind w:left="800"/>
    </w:pPr>
  </w:style>
  <w:style w:type="paragraph" w:customStyle="1" w:styleId="Titre0">
    <w:name w:val="Titre 0"/>
    <w:next w:val="Normal"/>
    <w:link w:val="Titre0Car"/>
    <w:uiPriority w:val="1"/>
    <w:qFormat/>
    <w:rsid w:val="005B4339"/>
    <w:pPr>
      <w:spacing w:after="120" w:line="216" w:lineRule="auto"/>
      <w:jc w:val="left"/>
    </w:pPr>
    <w:rPr>
      <w:b/>
      <w:caps/>
      <w:color w:val="09212C" w:themeColor="accent1"/>
      <w:sz w:val="28"/>
      <w:szCs w:val="44"/>
    </w:rPr>
  </w:style>
  <w:style w:type="character" w:customStyle="1" w:styleId="Titre0Car">
    <w:name w:val="Titre 0 Car"/>
    <w:basedOn w:val="Policepardfaut"/>
    <w:link w:val="Titre0"/>
    <w:uiPriority w:val="1"/>
    <w:rsid w:val="005B4339"/>
    <w:rPr>
      <w:b/>
      <w:caps/>
      <w:color w:val="09212C" w:themeColor="accent1"/>
      <w:sz w:val="28"/>
      <w:szCs w:val="44"/>
    </w:rPr>
  </w:style>
  <w:style w:type="paragraph" w:styleId="Notedefin">
    <w:name w:val="endnote text"/>
    <w:basedOn w:val="Normal"/>
    <w:link w:val="NotedefinCar"/>
    <w:uiPriority w:val="99"/>
    <w:semiHidden/>
    <w:unhideWhenUsed/>
    <w:rsid w:val="00DB6185"/>
    <w:pPr>
      <w:spacing w:after="0"/>
    </w:pPr>
  </w:style>
  <w:style w:type="character" w:customStyle="1" w:styleId="NotedefinCar">
    <w:name w:val="Note de fin Car"/>
    <w:basedOn w:val="Policepardfaut"/>
    <w:link w:val="Notedefin"/>
    <w:uiPriority w:val="99"/>
    <w:semiHidden/>
    <w:rsid w:val="00DB6185"/>
  </w:style>
  <w:style w:type="character" w:styleId="Appeldenotedefin">
    <w:name w:val="endnote reference"/>
    <w:basedOn w:val="Policepardfaut"/>
    <w:uiPriority w:val="99"/>
    <w:semiHidden/>
    <w:unhideWhenUsed/>
    <w:rsid w:val="00DB6185"/>
    <w:rPr>
      <w:vertAlign w:val="superscript"/>
    </w:rPr>
  </w:style>
  <w:style w:type="paragraph" w:styleId="Notedebasdepage">
    <w:name w:val="footnote text"/>
    <w:basedOn w:val="Normal"/>
    <w:link w:val="NotedebasdepageCar"/>
    <w:uiPriority w:val="4"/>
    <w:unhideWhenUsed/>
    <w:rsid w:val="001B59FA"/>
    <w:rPr>
      <w:i/>
      <w:color w:val="828282" w:themeColor="background2"/>
      <w:sz w:val="16"/>
    </w:rPr>
  </w:style>
  <w:style w:type="character" w:customStyle="1" w:styleId="NotedebasdepageCar">
    <w:name w:val="Note de bas de page Car"/>
    <w:basedOn w:val="Policepardfaut"/>
    <w:link w:val="Notedebasdepage"/>
    <w:uiPriority w:val="4"/>
    <w:rsid w:val="002F1B09"/>
    <w:rPr>
      <w:i/>
      <w:color w:val="828282" w:themeColor="background2"/>
      <w:sz w:val="16"/>
    </w:rPr>
  </w:style>
  <w:style w:type="character" w:styleId="Appelnotedebasdep">
    <w:name w:val="footnote reference"/>
    <w:basedOn w:val="Policepardfaut"/>
    <w:uiPriority w:val="99"/>
    <w:semiHidden/>
    <w:unhideWhenUsed/>
    <w:rsid w:val="00CA5BA6"/>
    <w:rPr>
      <w:vertAlign w:val="superscript"/>
    </w:rPr>
  </w:style>
  <w:style w:type="paragraph" w:customStyle="1" w:styleId="Tableaudescription">
    <w:name w:val="= Tableau description"/>
    <w:link w:val="TableaudescriptionCar"/>
    <w:uiPriority w:val="3"/>
    <w:qFormat/>
    <w:rsid w:val="006427B0"/>
    <w:pPr>
      <w:spacing w:after="0"/>
    </w:pPr>
    <w:rPr>
      <w:rFonts w:cs="Arial"/>
      <w:b/>
      <w:szCs w:val="16"/>
      <w:lang w:eastAsia="fr-FR"/>
    </w:rPr>
  </w:style>
  <w:style w:type="character" w:customStyle="1" w:styleId="TableaudescriptionCar">
    <w:name w:val="= Tableau description Car"/>
    <w:basedOn w:val="Policepardfaut"/>
    <w:link w:val="Tableaudescription"/>
    <w:uiPriority w:val="3"/>
    <w:rsid w:val="00F74E78"/>
    <w:rPr>
      <w:rFonts w:cs="Arial"/>
      <w:b/>
      <w:szCs w:val="16"/>
      <w:lang w:eastAsia="fr-FR"/>
    </w:rPr>
  </w:style>
  <w:style w:type="paragraph" w:customStyle="1" w:styleId="Tableauchiffres">
    <w:name w:val="= Tableau chiffres"/>
    <w:link w:val="TableauchiffresCar"/>
    <w:uiPriority w:val="3"/>
    <w:qFormat/>
    <w:rsid w:val="006427B0"/>
    <w:pPr>
      <w:spacing w:before="40" w:after="40"/>
      <w:jc w:val="right"/>
    </w:pPr>
    <w:rPr>
      <w:rFonts w:cs="Arial"/>
      <w:szCs w:val="16"/>
      <w:lang w:eastAsia="fr-FR"/>
    </w:rPr>
  </w:style>
  <w:style w:type="character" w:customStyle="1" w:styleId="TableauchiffresCar">
    <w:name w:val="= Tableau chiffres Car"/>
    <w:basedOn w:val="Policepardfaut"/>
    <w:link w:val="Tableauchiffres"/>
    <w:uiPriority w:val="3"/>
    <w:rsid w:val="00F74E78"/>
    <w:rPr>
      <w:rFonts w:cs="Arial"/>
      <w:szCs w:val="16"/>
      <w:lang w:eastAsia="fr-FR"/>
    </w:rPr>
  </w:style>
  <w:style w:type="paragraph" w:styleId="Lgende">
    <w:name w:val="caption"/>
    <w:link w:val="LgendeCar"/>
    <w:uiPriority w:val="3"/>
    <w:qFormat/>
    <w:rsid w:val="000E4E7A"/>
    <w:pPr>
      <w:spacing w:before="20" w:after="20" w:line="216" w:lineRule="auto"/>
      <w:jc w:val="left"/>
    </w:pPr>
    <w:rPr>
      <w:rFonts w:cstheme="minorHAnsi"/>
      <w:b/>
      <w:caps/>
      <w:color w:val="09212C" w:themeColor="accent1"/>
      <w:sz w:val="18"/>
      <w:szCs w:val="15"/>
      <w:lang w:eastAsia="fr-FR"/>
    </w:rPr>
  </w:style>
  <w:style w:type="character" w:customStyle="1" w:styleId="LgendeCar">
    <w:name w:val="Légende Car"/>
    <w:basedOn w:val="Policepardfaut"/>
    <w:link w:val="Lgende"/>
    <w:uiPriority w:val="3"/>
    <w:rsid w:val="000E4E7A"/>
    <w:rPr>
      <w:rFonts w:cstheme="minorHAnsi"/>
      <w:b/>
      <w:caps/>
      <w:color w:val="09212C" w:themeColor="accent1"/>
      <w:sz w:val="18"/>
      <w:szCs w:val="15"/>
      <w:lang w:eastAsia="fr-FR"/>
    </w:rPr>
  </w:style>
  <w:style w:type="paragraph" w:customStyle="1" w:styleId="Tableausous-titregris">
    <w:name w:val="= Tableau sous-titre gris"/>
    <w:link w:val="Tableausous-titregrisCar"/>
    <w:uiPriority w:val="3"/>
    <w:qFormat/>
    <w:rsid w:val="003E2A35"/>
    <w:pPr>
      <w:spacing w:after="0"/>
    </w:pPr>
    <w:rPr>
      <w:rFonts w:cstheme="minorHAnsi"/>
      <w:color w:val="828282" w:themeColor="background2"/>
      <w:sz w:val="16"/>
      <w:szCs w:val="15"/>
      <w:lang w:eastAsia="fr-FR"/>
    </w:rPr>
  </w:style>
  <w:style w:type="character" w:customStyle="1" w:styleId="Tableausous-titregrisCar">
    <w:name w:val="= Tableau sous-titre gris Car"/>
    <w:basedOn w:val="Policepardfaut"/>
    <w:link w:val="Tableausous-titregris"/>
    <w:uiPriority w:val="3"/>
    <w:rsid w:val="00F74E78"/>
    <w:rPr>
      <w:rFonts w:cstheme="minorHAnsi"/>
      <w:color w:val="828282" w:themeColor="background2"/>
      <w:sz w:val="16"/>
      <w:szCs w:val="15"/>
      <w:lang w:eastAsia="fr-FR"/>
    </w:rPr>
  </w:style>
  <w:style w:type="paragraph" w:customStyle="1" w:styleId="Tableautitrecolonne">
    <w:name w:val="= Tableau titre colonne"/>
    <w:link w:val="TableautitrecolonneCar"/>
    <w:uiPriority w:val="3"/>
    <w:qFormat/>
    <w:rsid w:val="0009448B"/>
    <w:pPr>
      <w:pBdr>
        <w:bottom w:val="single" w:sz="4" w:space="1" w:color="00617E" w:themeColor="accent4"/>
      </w:pBdr>
      <w:spacing w:after="0"/>
      <w:jc w:val="right"/>
    </w:pPr>
    <w:rPr>
      <w:rFonts w:cs="Arial"/>
      <w:caps/>
      <w:color w:val="00617E" w:themeColor="accent4"/>
      <w:sz w:val="18"/>
      <w:szCs w:val="16"/>
      <w:lang w:eastAsia="fr-FR"/>
    </w:rPr>
  </w:style>
  <w:style w:type="character" w:customStyle="1" w:styleId="TableautitrecolonneCar">
    <w:name w:val="= Tableau titre colonne Car"/>
    <w:basedOn w:val="Policepardfaut"/>
    <w:link w:val="Tableautitrecolonne"/>
    <w:uiPriority w:val="3"/>
    <w:rsid w:val="00F74E78"/>
    <w:rPr>
      <w:rFonts w:cs="Arial"/>
      <w:caps/>
      <w:color w:val="00617E" w:themeColor="accent4"/>
      <w:sz w:val="18"/>
      <w:szCs w:val="16"/>
      <w:lang w:eastAsia="fr-FR"/>
    </w:rPr>
  </w:style>
  <w:style w:type="paragraph" w:customStyle="1" w:styleId="Documentcontacts">
    <w:name w:val="_Document contacts"/>
    <w:link w:val="DocumentcontactsChar"/>
    <w:uiPriority w:val="4"/>
    <w:rsid w:val="00AC71AB"/>
    <w:pPr>
      <w:spacing w:before="360"/>
    </w:pPr>
    <w:rPr>
      <w:b/>
      <w:color w:val="ABC100" w:themeColor="accent2"/>
      <w:sz w:val="28"/>
    </w:rPr>
  </w:style>
  <w:style w:type="character" w:customStyle="1" w:styleId="DocumentcontactsChar">
    <w:name w:val="_Document contacts Char"/>
    <w:basedOn w:val="Policepardfaut"/>
    <w:link w:val="Documentcontacts"/>
    <w:uiPriority w:val="4"/>
    <w:rsid w:val="00F74E78"/>
    <w:rPr>
      <w:b/>
      <w:color w:val="ABC100" w:themeColor="accent2"/>
      <w:sz w:val="28"/>
    </w:rPr>
  </w:style>
  <w:style w:type="character" w:customStyle="1" w:styleId="Mentionnonrsolue1">
    <w:name w:val="Mention non résolue1"/>
    <w:basedOn w:val="Policepardfaut"/>
    <w:uiPriority w:val="99"/>
    <w:semiHidden/>
    <w:unhideWhenUsed/>
    <w:rsid w:val="00AC71AB"/>
    <w:rPr>
      <w:color w:val="808080"/>
      <w:shd w:val="clear" w:color="auto" w:fill="E6E6E6"/>
    </w:rPr>
  </w:style>
  <w:style w:type="paragraph" w:styleId="NormalWeb">
    <w:name w:val="Normal (Web)"/>
    <w:basedOn w:val="Normal"/>
    <w:uiPriority w:val="99"/>
    <w:semiHidden/>
    <w:unhideWhenUsed/>
    <w:rsid w:val="00CD6FC7"/>
    <w:pPr>
      <w:spacing w:before="100" w:beforeAutospacing="1" w:after="100" w:afterAutospacing="1"/>
    </w:pPr>
    <w:rPr>
      <w:rFonts w:ascii="Times New Roman" w:eastAsiaTheme="minorEastAsia" w:hAnsi="Times New Roman"/>
      <w:sz w:val="24"/>
      <w:szCs w:val="24"/>
      <w:lang w:eastAsia="fr-FR"/>
    </w:rPr>
  </w:style>
  <w:style w:type="paragraph" w:customStyle="1" w:styleId="Documentcontactssiteinternet">
    <w:name w:val="_Document contacts site internet"/>
    <w:next w:val="Normal"/>
    <w:link w:val="DocumentcontactssiteinternetCar"/>
    <w:uiPriority w:val="4"/>
    <w:rsid w:val="00A82812"/>
    <w:pPr>
      <w:spacing w:after="360"/>
    </w:pPr>
    <w:rPr>
      <w:b/>
      <w:color w:val="FFFFFF" w:themeColor="background1"/>
      <w:sz w:val="28"/>
      <w:bdr w:val="single" w:sz="36" w:space="0" w:color="09212C" w:themeColor="accent1"/>
      <w:shd w:val="clear" w:color="auto" w:fill="09212C" w:themeFill="accent1"/>
    </w:rPr>
  </w:style>
  <w:style w:type="character" w:customStyle="1" w:styleId="DocumentcontactssiteinternetCar">
    <w:name w:val="_Document contacts site internet Car"/>
    <w:basedOn w:val="Policepardfaut"/>
    <w:link w:val="Documentcontactssiteinternet"/>
    <w:uiPriority w:val="4"/>
    <w:rsid w:val="00F74E78"/>
    <w:rPr>
      <w:b/>
      <w:color w:val="FFFFFF" w:themeColor="background1"/>
      <w:sz w:val="28"/>
      <w:bdr w:val="single" w:sz="36" w:space="0" w:color="09212C" w:themeColor="accent1"/>
    </w:rPr>
  </w:style>
  <w:style w:type="paragraph" w:customStyle="1" w:styleId="Tableautotal">
    <w:name w:val="= Tableau total"/>
    <w:link w:val="TableautotalCar"/>
    <w:uiPriority w:val="3"/>
    <w:qFormat/>
    <w:rsid w:val="0026266A"/>
    <w:pPr>
      <w:spacing w:after="0"/>
      <w:jc w:val="left"/>
    </w:pPr>
    <w:rPr>
      <w:rFonts w:cs="Arial"/>
      <w:b/>
      <w:color w:val="00617E" w:themeColor="accent4"/>
      <w:szCs w:val="16"/>
      <w:lang w:eastAsia="fr-FR"/>
    </w:rPr>
  </w:style>
  <w:style w:type="character" w:customStyle="1" w:styleId="TableautotalCar">
    <w:name w:val="= Tableau total Car"/>
    <w:basedOn w:val="Policepardfaut"/>
    <w:link w:val="Tableautotal"/>
    <w:uiPriority w:val="3"/>
    <w:rsid w:val="00F74E78"/>
    <w:rPr>
      <w:rFonts w:cs="Arial"/>
      <w:b/>
      <w:color w:val="00617E" w:themeColor="accent4"/>
      <w:szCs w:val="16"/>
      <w:lang w:eastAsia="fr-FR"/>
    </w:rPr>
  </w:style>
  <w:style w:type="paragraph" w:customStyle="1" w:styleId="Documentinformationsous-titre">
    <w:name w:val="_Document information sous-titre"/>
    <w:link w:val="Documentinformationsous-titreCar"/>
    <w:uiPriority w:val="4"/>
    <w:rsid w:val="002D724E"/>
    <w:pPr>
      <w:spacing w:before="240" w:after="120"/>
      <w:jc w:val="left"/>
    </w:pPr>
    <w:rPr>
      <w:caps/>
      <w:color w:val="00617E" w:themeColor="accent4"/>
      <w:spacing w:val="10"/>
      <w:sz w:val="16"/>
    </w:rPr>
  </w:style>
  <w:style w:type="character" w:customStyle="1" w:styleId="Documentinformationsous-titreCar">
    <w:name w:val="_Document information sous-titre Car"/>
    <w:basedOn w:val="Policepardfaut"/>
    <w:link w:val="Documentinformationsous-titre"/>
    <w:uiPriority w:val="4"/>
    <w:rsid w:val="002D724E"/>
    <w:rPr>
      <w:caps/>
      <w:color w:val="00617E" w:themeColor="accent4"/>
      <w:spacing w:val="10"/>
      <w:sz w:val="16"/>
    </w:rPr>
  </w:style>
  <w:style w:type="paragraph" w:customStyle="1" w:styleId="Documentinformationtexte">
    <w:name w:val="_Document information texte"/>
    <w:link w:val="DocumentinformationtexteCar"/>
    <w:uiPriority w:val="4"/>
    <w:rsid w:val="00222FC2"/>
    <w:pPr>
      <w:spacing w:after="40"/>
      <w:jc w:val="left"/>
    </w:pPr>
    <w:rPr>
      <w:color w:val="828282" w:themeColor="background2"/>
      <w:sz w:val="18"/>
    </w:rPr>
  </w:style>
  <w:style w:type="character" w:customStyle="1" w:styleId="DocumentinformationtexteCar">
    <w:name w:val="_Document information texte Car"/>
    <w:basedOn w:val="Policepardfaut"/>
    <w:link w:val="Documentinformationtexte"/>
    <w:uiPriority w:val="4"/>
    <w:rsid w:val="00F74E78"/>
    <w:rPr>
      <w:color w:val="828282" w:themeColor="background2"/>
      <w:sz w:val="18"/>
    </w:rPr>
  </w:style>
  <w:style w:type="table" w:customStyle="1" w:styleId="TableGrid1">
    <w:name w:val="Table Grid1"/>
    <w:basedOn w:val="TableauNormal"/>
    <w:next w:val="Grilledutableau"/>
    <w:uiPriority w:val="39"/>
    <w:rsid w:val="003558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informationtitre">
    <w:name w:val="_Document information titre"/>
    <w:link w:val="DocumentinformationtitreCar"/>
    <w:uiPriority w:val="4"/>
    <w:rsid w:val="00AC4906"/>
    <w:pPr>
      <w:pBdr>
        <w:bottom w:val="single" w:sz="4" w:space="2" w:color="B4B4B4" w:themeColor="background2" w:themeTint="99"/>
      </w:pBdr>
      <w:spacing w:after="40"/>
      <w:jc w:val="left"/>
    </w:pPr>
    <w:rPr>
      <w:b/>
      <w:color w:val="828282" w:themeColor="background2"/>
      <w:sz w:val="18"/>
    </w:rPr>
  </w:style>
  <w:style w:type="character" w:customStyle="1" w:styleId="DocumentinformationtitreCar">
    <w:name w:val="_Document information titre Car"/>
    <w:basedOn w:val="Policepardfaut"/>
    <w:link w:val="Documentinformationtitre"/>
    <w:uiPriority w:val="4"/>
    <w:rsid w:val="00F74E78"/>
    <w:rPr>
      <w:b/>
      <w:color w:val="828282" w:themeColor="background2"/>
      <w:sz w:val="18"/>
    </w:rPr>
  </w:style>
  <w:style w:type="table" w:customStyle="1" w:styleId="Grilledutableau1">
    <w:name w:val="Grille du tableau1"/>
    <w:basedOn w:val="TableauNormal"/>
    <w:next w:val="Grilledutableau"/>
    <w:uiPriority w:val="39"/>
    <w:rsid w:val="004508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rappeldutitre1">
    <w:name w:val="_Document rappel du titre 1"/>
    <w:link w:val="Documentrappeldutitre1Car"/>
    <w:uiPriority w:val="4"/>
    <w:rsid w:val="002E672D"/>
    <w:pPr>
      <w:tabs>
        <w:tab w:val="center" w:pos="4536"/>
        <w:tab w:val="right" w:pos="9072"/>
      </w:tabs>
      <w:spacing w:after="0"/>
      <w:jc w:val="right"/>
    </w:pPr>
    <w:rPr>
      <w:b/>
      <w:bCs/>
      <w:caps/>
      <w:noProof/>
      <w:color w:val="09212C" w:themeColor="accent1"/>
      <w:spacing w:val="4"/>
      <w:sz w:val="14"/>
      <w:szCs w:val="14"/>
      <w:lang w:val="en-US"/>
    </w:rPr>
  </w:style>
  <w:style w:type="character" w:customStyle="1" w:styleId="Documentrappeldutitre1Car">
    <w:name w:val="_Document rappel du titre 1 Car"/>
    <w:basedOn w:val="Policepardfaut"/>
    <w:link w:val="Documentrappeldutitre1"/>
    <w:uiPriority w:val="4"/>
    <w:rsid w:val="00F74E78"/>
    <w:rPr>
      <w:b/>
      <w:bCs/>
      <w:caps/>
      <w:noProof/>
      <w:color w:val="09212C" w:themeColor="accent1"/>
      <w:spacing w:val="4"/>
      <w:sz w:val="14"/>
      <w:szCs w:val="14"/>
      <w:lang w:val="en-US"/>
    </w:rPr>
  </w:style>
  <w:style w:type="paragraph" w:customStyle="1" w:styleId="Textehyperliencontact">
    <w:name w:val="| Texte hyperlien contact"/>
    <w:link w:val="TextehyperliencontactCar"/>
    <w:uiPriority w:val="2"/>
    <w:rsid w:val="00215822"/>
    <w:rPr>
      <w:i/>
      <w:color w:val="828282" w:themeColor="background2"/>
      <w:sz w:val="24"/>
    </w:rPr>
  </w:style>
  <w:style w:type="paragraph" w:customStyle="1" w:styleId="Texteitalic">
    <w:name w:val="| Texte italic"/>
    <w:link w:val="TexteitalicCar"/>
    <w:uiPriority w:val="2"/>
    <w:qFormat/>
    <w:rsid w:val="00DF782B"/>
    <w:pPr>
      <w:spacing w:before="80" w:after="80"/>
    </w:pPr>
    <w:rPr>
      <w:i/>
      <w:color w:val="00617E" w:themeColor="accent4"/>
    </w:rPr>
  </w:style>
  <w:style w:type="character" w:customStyle="1" w:styleId="TexteitalicCar">
    <w:name w:val="| Texte italic Car"/>
    <w:basedOn w:val="Policepardfaut"/>
    <w:link w:val="Texteitalic"/>
    <w:uiPriority w:val="2"/>
    <w:rsid w:val="00F74E78"/>
    <w:rPr>
      <w:i/>
      <w:color w:val="00617E" w:themeColor="accent4"/>
    </w:rPr>
  </w:style>
  <w:style w:type="paragraph" w:customStyle="1" w:styleId="Tableautitrecolonnebleu">
    <w:name w:val="= Tableau titre colonne bleu"/>
    <w:link w:val="TableautitrecolonnebleuCar"/>
    <w:uiPriority w:val="3"/>
    <w:qFormat/>
    <w:rsid w:val="00F9330B"/>
    <w:pPr>
      <w:pBdr>
        <w:top w:val="single" w:sz="18" w:space="2" w:color="00617E" w:themeColor="accent4"/>
        <w:left w:val="single" w:sz="18" w:space="2" w:color="00617E" w:themeColor="accent4"/>
        <w:bottom w:val="single" w:sz="18" w:space="2" w:color="00617E" w:themeColor="accent4"/>
        <w:right w:val="single" w:sz="18" w:space="2" w:color="00617E" w:themeColor="accent4"/>
      </w:pBdr>
      <w:shd w:val="clear" w:color="auto" w:fill="00617E" w:themeFill="accent4"/>
      <w:spacing w:after="0"/>
    </w:pPr>
    <w:rPr>
      <w:rFonts w:cs="Arial"/>
      <w:b/>
      <w:caps/>
      <w:color w:val="FFFFFF" w:themeColor="background1"/>
      <w:sz w:val="18"/>
      <w:szCs w:val="16"/>
    </w:rPr>
  </w:style>
  <w:style w:type="character" w:customStyle="1" w:styleId="TableautitrecolonnebleuCar">
    <w:name w:val="= Tableau titre colonne bleu Car"/>
    <w:basedOn w:val="Policepardfaut"/>
    <w:link w:val="Tableautitrecolonnebleu"/>
    <w:uiPriority w:val="3"/>
    <w:rsid w:val="00F74E78"/>
    <w:rPr>
      <w:rFonts w:cs="Arial"/>
      <w:b/>
      <w:caps/>
      <w:color w:val="FFFFFF" w:themeColor="background1"/>
      <w:sz w:val="18"/>
      <w:szCs w:val="16"/>
      <w:shd w:val="clear" w:color="auto" w:fill="00617E" w:themeFill="accent4"/>
    </w:rPr>
  </w:style>
  <w:style w:type="character" w:customStyle="1" w:styleId="TextehyperliencontactCar">
    <w:name w:val="| Texte hyperlien contact Car"/>
    <w:basedOn w:val="Policepardfaut"/>
    <w:link w:val="Textehyperliencontact"/>
    <w:uiPriority w:val="2"/>
    <w:rsid w:val="00215822"/>
    <w:rPr>
      <w:i/>
      <w:color w:val="828282" w:themeColor="background2"/>
      <w:sz w:val="24"/>
    </w:rPr>
  </w:style>
  <w:style w:type="character" w:styleId="Mentionnonrsolue">
    <w:name w:val="Unresolved Mention"/>
    <w:basedOn w:val="Policepardfaut"/>
    <w:uiPriority w:val="99"/>
    <w:semiHidden/>
    <w:unhideWhenUsed/>
    <w:rsid w:val="008B4142"/>
    <w:rPr>
      <w:color w:val="605E5C"/>
      <w:shd w:val="clear" w:color="auto" w:fill="E1DFDD"/>
    </w:rPr>
  </w:style>
  <w:style w:type="character" w:styleId="lev">
    <w:name w:val="Strong"/>
    <w:basedOn w:val="Policepardfaut"/>
    <w:uiPriority w:val="22"/>
    <w:qFormat/>
    <w:rsid w:val="00B40C4A"/>
    <w:rPr>
      <w:b/>
      <w:bCs/>
    </w:rPr>
  </w:style>
  <w:style w:type="character" w:customStyle="1" w:styleId="Titre6Car">
    <w:name w:val="Titre 6 Car"/>
    <w:basedOn w:val="Policepardfaut"/>
    <w:link w:val="Titre6"/>
    <w:uiPriority w:val="9"/>
    <w:semiHidden/>
    <w:rsid w:val="001A0352"/>
    <w:rPr>
      <w:rFonts w:asciiTheme="majorHAnsi" w:eastAsiaTheme="majorEastAsia" w:hAnsiTheme="majorHAnsi" w:cstheme="majorBidi"/>
      <w:color w:val="041015" w:themeColor="accent1" w:themeShade="7F"/>
      <w:sz w:val="22"/>
      <w:szCs w:val="22"/>
    </w:rPr>
  </w:style>
  <w:style w:type="character" w:customStyle="1" w:styleId="ui-provider">
    <w:name w:val="ui-provider"/>
    <w:basedOn w:val="Policepardfaut"/>
    <w:rsid w:val="004A79F1"/>
  </w:style>
  <w:style w:type="paragraph" w:customStyle="1" w:styleId="titre">
    <w:name w:val="titre"/>
    <w:basedOn w:val="Normal"/>
    <w:rsid w:val="00034A7F"/>
    <w:pPr>
      <w:spacing w:before="100" w:beforeAutospacing="1" w:after="100" w:afterAutospacing="1" w:line="240" w:lineRule="auto"/>
    </w:pPr>
    <w:rPr>
      <w:rFonts w:ascii="Times New Roman" w:hAnsi="Times New Roman"/>
      <w:sz w:val="24"/>
      <w:szCs w:val="24"/>
      <w:lang w:eastAsia="zh-CN"/>
    </w:rPr>
  </w:style>
  <w:style w:type="paragraph" w:styleId="Paragraphedeliste">
    <w:name w:val="List Paragraph"/>
    <w:basedOn w:val="Normal"/>
    <w:uiPriority w:val="34"/>
    <w:rsid w:val="00F573EC"/>
    <w:pPr>
      <w:ind w:left="720"/>
      <w:contextualSpacing/>
    </w:pPr>
  </w:style>
  <w:style w:type="paragraph" w:styleId="Rvision">
    <w:name w:val="Revision"/>
    <w:hidden/>
    <w:uiPriority w:val="99"/>
    <w:semiHidden/>
    <w:rsid w:val="00C04A72"/>
    <w:pPr>
      <w:spacing w:after="0"/>
      <w:jc w:val="left"/>
    </w:pPr>
    <w:rPr>
      <w:rFonts w:ascii="Calibri" w:eastAsia="Times New Roman" w:hAnsi="Calibri" w:cs="Times New Roman"/>
      <w:sz w:val="22"/>
      <w:szCs w:val="22"/>
    </w:rPr>
  </w:style>
  <w:style w:type="character" w:styleId="Marquedecommentaire">
    <w:name w:val="annotation reference"/>
    <w:basedOn w:val="Policepardfaut"/>
    <w:uiPriority w:val="99"/>
    <w:semiHidden/>
    <w:unhideWhenUsed/>
    <w:rsid w:val="00CB34B3"/>
    <w:rPr>
      <w:sz w:val="16"/>
      <w:szCs w:val="16"/>
    </w:rPr>
  </w:style>
  <w:style w:type="paragraph" w:styleId="Commentaire">
    <w:name w:val="annotation text"/>
    <w:basedOn w:val="Normal"/>
    <w:link w:val="CommentaireCar"/>
    <w:uiPriority w:val="99"/>
    <w:unhideWhenUsed/>
    <w:rsid w:val="00CB34B3"/>
    <w:pPr>
      <w:spacing w:line="240" w:lineRule="auto"/>
    </w:pPr>
    <w:rPr>
      <w:sz w:val="20"/>
      <w:szCs w:val="20"/>
    </w:rPr>
  </w:style>
  <w:style w:type="character" w:customStyle="1" w:styleId="CommentaireCar">
    <w:name w:val="Commentaire Car"/>
    <w:basedOn w:val="Policepardfaut"/>
    <w:link w:val="Commentaire"/>
    <w:uiPriority w:val="99"/>
    <w:rsid w:val="00CB34B3"/>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CB34B3"/>
    <w:rPr>
      <w:b/>
      <w:bCs/>
    </w:rPr>
  </w:style>
  <w:style w:type="character" w:customStyle="1" w:styleId="ObjetducommentaireCar">
    <w:name w:val="Objet du commentaire Car"/>
    <w:basedOn w:val="CommentaireCar"/>
    <w:link w:val="Objetducommentaire"/>
    <w:uiPriority w:val="99"/>
    <w:semiHidden/>
    <w:rsid w:val="00CB34B3"/>
    <w:rPr>
      <w:rFonts w:ascii="Calibri" w:eastAsia="Times New Roman" w:hAnsi="Calibri" w:cs="Times New Roman"/>
      <w:b/>
      <w:bCs/>
    </w:rPr>
  </w:style>
  <w:style w:type="paragraph" w:customStyle="1" w:styleId="paragraph">
    <w:name w:val="paragraph"/>
    <w:basedOn w:val="Normal"/>
    <w:rsid w:val="00C6169E"/>
    <w:pPr>
      <w:spacing w:before="100" w:beforeAutospacing="1" w:after="100" w:afterAutospacing="1" w:line="240" w:lineRule="auto"/>
    </w:pPr>
    <w:rPr>
      <w:rFonts w:ascii="Times New Roman" w:hAnsi="Times New Roman"/>
      <w:sz w:val="24"/>
      <w:szCs w:val="24"/>
      <w:lang w:eastAsia="fr-FR"/>
    </w:rPr>
  </w:style>
  <w:style w:type="character" w:customStyle="1" w:styleId="normaltextrun">
    <w:name w:val="normaltextrun"/>
    <w:basedOn w:val="Policepardfaut"/>
    <w:rsid w:val="00C6169E"/>
  </w:style>
  <w:style w:type="character" w:customStyle="1" w:styleId="eop">
    <w:name w:val="eop"/>
    <w:basedOn w:val="Policepardfaut"/>
    <w:rsid w:val="00C6169E"/>
  </w:style>
  <w:style w:type="character" w:customStyle="1" w:styleId="scxw183820894">
    <w:name w:val="scxw183820894"/>
    <w:basedOn w:val="Policepardfaut"/>
    <w:rsid w:val="00C6169E"/>
  </w:style>
  <w:style w:type="character" w:customStyle="1" w:styleId="wacimagecontainer">
    <w:name w:val="wacimagecontainer"/>
    <w:basedOn w:val="Policepardfaut"/>
    <w:rsid w:val="00C6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430">
      <w:bodyDiv w:val="1"/>
      <w:marLeft w:val="0"/>
      <w:marRight w:val="0"/>
      <w:marTop w:val="0"/>
      <w:marBottom w:val="0"/>
      <w:divBdr>
        <w:top w:val="none" w:sz="0" w:space="0" w:color="auto"/>
        <w:left w:val="none" w:sz="0" w:space="0" w:color="auto"/>
        <w:bottom w:val="none" w:sz="0" w:space="0" w:color="auto"/>
        <w:right w:val="none" w:sz="0" w:space="0" w:color="auto"/>
      </w:divBdr>
    </w:div>
    <w:div w:id="219485672">
      <w:bodyDiv w:val="1"/>
      <w:marLeft w:val="0"/>
      <w:marRight w:val="0"/>
      <w:marTop w:val="0"/>
      <w:marBottom w:val="0"/>
      <w:divBdr>
        <w:top w:val="none" w:sz="0" w:space="0" w:color="auto"/>
        <w:left w:val="none" w:sz="0" w:space="0" w:color="auto"/>
        <w:bottom w:val="none" w:sz="0" w:space="0" w:color="auto"/>
        <w:right w:val="none" w:sz="0" w:space="0" w:color="auto"/>
      </w:divBdr>
      <w:divsChild>
        <w:div w:id="981469071">
          <w:marLeft w:val="0"/>
          <w:marRight w:val="0"/>
          <w:marTop w:val="0"/>
          <w:marBottom w:val="0"/>
          <w:divBdr>
            <w:top w:val="single" w:sz="2" w:space="0" w:color="auto"/>
            <w:left w:val="single" w:sz="2" w:space="0" w:color="auto"/>
            <w:bottom w:val="single" w:sz="2" w:space="0" w:color="auto"/>
            <w:right w:val="single" w:sz="2" w:space="0" w:color="auto"/>
          </w:divBdr>
          <w:divsChild>
            <w:div w:id="15779323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68201740">
      <w:bodyDiv w:val="1"/>
      <w:marLeft w:val="0"/>
      <w:marRight w:val="0"/>
      <w:marTop w:val="0"/>
      <w:marBottom w:val="0"/>
      <w:divBdr>
        <w:top w:val="none" w:sz="0" w:space="0" w:color="auto"/>
        <w:left w:val="none" w:sz="0" w:space="0" w:color="auto"/>
        <w:bottom w:val="none" w:sz="0" w:space="0" w:color="auto"/>
        <w:right w:val="none" w:sz="0" w:space="0" w:color="auto"/>
      </w:divBdr>
    </w:div>
    <w:div w:id="335230606">
      <w:bodyDiv w:val="1"/>
      <w:marLeft w:val="0"/>
      <w:marRight w:val="0"/>
      <w:marTop w:val="0"/>
      <w:marBottom w:val="0"/>
      <w:divBdr>
        <w:top w:val="none" w:sz="0" w:space="0" w:color="auto"/>
        <w:left w:val="none" w:sz="0" w:space="0" w:color="auto"/>
        <w:bottom w:val="none" w:sz="0" w:space="0" w:color="auto"/>
        <w:right w:val="none" w:sz="0" w:space="0" w:color="auto"/>
      </w:divBdr>
    </w:div>
    <w:div w:id="414908656">
      <w:bodyDiv w:val="1"/>
      <w:marLeft w:val="0"/>
      <w:marRight w:val="0"/>
      <w:marTop w:val="0"/>
      <w:marBottom w:val="0"/>
      <w:divBdr>
        <w:top w:val="none" w:sz="0" w:space="0" w:color="auto"/>
        <w:left w:val="none" w:sz="0" w:space="0" w:color="auto"/>
        <w:bottom w:val="none" w:sz="0" w:space="0" w:color="auto"/>
        <w:right w:val="none" w:sz="0" w:space="0" w:color="auto"/>
      </w:divBdr>
    </w:div>
    <w:div w:id="463961392">
      <w:bodyDiv w:val="1"/>
      <w:marLeft w:val="0"/>
      <w:marRight w:val="0"/>
      <w:marTop w:val="0"/>
      <w:marBottom w:val="0"/>
      <w:divBdr>
        <w:top w:val="none" w:sz="0" w:space="0" w:color="auto"/>
        <w:left w:val="none" w:sz="0" w:space="0" w:color="auto"/>
        <w:bottom w:val="none" w:sz="0" w:space="0" w:color="auto"/>
        <w:right w:val="none" w:sz="0" w:space="0" w:color="auto"/>
      </w:divBdr>
    </w:div>
    <w:div w:id="483087950">
      <w:bodyDiv w:val="1"/>
      <w:marLeft w:val="0"/>
      <w:marRight w:val="0"/>
      <w:marTop w:val="0"/>
      <w:marBottom w:val="0"/>
      <w:divBdr>
        <w:top w:val="none" w:sz="0" w:space="0" w:color="auto"/>
        <w:left w:val="none" w:sz="0" w:space="0" w:color="auto"/>
        <w:bottom w:val="none" w:sz="0" w:space="0" w:color="auto"/>
        <w:right w:val="none" w:sz="0" w:space="0" w:color="auto"/>
      </w:divBdr>
    </w:div>
    <w:div w:id="706763174">
      <w:bodyDiv w:val="1"/>
      <w:marLeft w:val="0"/>
      <w:marRight w:val="0"/>
      <w:marTop w:val="0"/>
      <w:marBottom w:val="0"/>
      <w:divBdr>
        <w:top w:val="none" w:sz="0" w:space="0" w:color="auto"/>
        <w:left w:val="none" w:sz="0" w:space="0" w:color="auto"/>
        <w:bottom w:val="none" w:sz="0" w:space="0" w:color="auto"/>
        <w:right w:val="none" w:sz="0" w:space="0" w:color="auto"/>
      </w:divBdr>
    </w:div>
    <w:div w:id="708337314">
      <w:bodyDiv w:val="1"/>
      <w:marLeft w:val="0"/>
      <w:marRight w:val="0"/>
      <w:marTop w:val="0"/>
      <w:marBottom w:val="0"/>
      <w:divBdr>
        <w:top w:val="none" w:sz="0" w:space="0" w:color="auto"/>
        <w:left w:val="none" w:sz="0" w:space="0" w:color="auto"/>
        <w:bottom w:val="none" w:sz="0" w:space="0" w:color="auto"/>
        <w:right w:val="none" w:sz="0" w:space="0" w:color="auto"/>
      </w:divBdr>
    </w:div>
    <w:div w:id="722561213">
      <w:bodyDiv w:val="1"/>
      <w:marLeft w:val="0"/>
      <w:marRight w:val="0"/>
      <w:marTop w:val="0"/>
      <w:marBottom w:val="0"/>
      <w:divBdr>
        <w:top w:val="none" w:sz="0" w:space="0" w:color="auto"/>
        <w:left w:val="none" w:sz="0" w:space="0" w:color="auto"/>
        <w:bottom w:val="none" w:sz="0" w:space="0" w:color="auto"/>
        <w:right w:val="none" w:sz="0" w:space="0" w:color="auto"/>
      </w:divBdr>
    </w:div>
    <w:div w:id="930166130">
      <w:bodyDiv w:val="1"/>
      <w:marLeft w:val="0"/>
      <w:marRight w:val="0"/>
      <w:marTop w:val="0"/>
      <w:marBottom w:val="0"/>
      <w:divBdr>
        <w:top w:val="none" w:sz="0" w:space="0" w:color="auto"/>
        <w:left w:val="none" w:sz="0" w:space="0" w:color="auto"/>
        <w:bottom w:val="none" w:sz="0" w:space="0" w:color="auto"/>
        <w:right w:val="none" w:sz="0" w:space="0" w:color="auto"/>
      </w:divBdr>
    </w:div>
    <w:div w:id="997611870">
      <w:bodyDiv w:val="1"/>
      <w:marLeft w:val="0"/>
      <w:marRight w:val="0"/>
      <w:marTop w:val="0"/>
      <w:marBottom w:val="0"/>
      <w:divBdr>
        <w:top w:val="none" w:sz="0" w:space="0" w:color="auto"/>
        <w:left w:val="none" w:sz="0" w:space="0" w:color="auto"/>
        <w:bottom w:val="none" w:sz="0" w:space="0" w:color="auto"/>
        <w:right w:val="none" w:sz="0" w:space="0" w:color="auto"/>
      </w:divBdr>
      <w:divsChild>
        <w:div w:id="1931027">
          <w:marLeft w:val="0"/>
          <w:marRight w:val="0"/>
          <w:marTop w:val="0"/>
          <w:marBottom w:val="0"/>
          <w:divBdr>
            <w:top w:val="none" w:sz="0" w:space="0" w:color="auto"/>
            <w:left w:val="none" w:sz="0" w:space="0" w:color="auto"/>
            <w:bottom w:val="none" w:sz="0" w:space="0" w:color="auto"/>
            <w:right w:val="none" w:sz="0" w:space="0" w:color="auto"/>
          </w:divBdr>
        </w:div>
        <w:div w:id="1042706241">
          <w:marLeft w:val="0"/>
          <w:marRight w:val="0"/>
          <w:marTop w:val="0"/>
          <w:marBottom w:val="0"/>
          <w:divBdr>
            <w:top w:val="none" w:sz="0" w:space="0" w:color="auto"/>
            <w:left w:val="none" w:sz="0" w:space="0" w:color="auto"/>
            <w:bottom w:val="none" w:sz="0" w:space="0" w:color="auto"/>
            <w:right w:val="none" w:sz="0" w:space="0" w:color="auto"/>
          </w:divBdr>
        </w:div>
        <w:div w:id="1067076291">
          <w:marLeft w:val="0"/>
          <w:marRight w:val="0"/>
          <w:marTop w:val="0"/>
          <w:marBottom w:val="0"/>
          <w:divBdr>
            <w:top w:val="none" w:sz="0" w:space="0" w:color="auto"/>
            <w:left w:val="none" w:sz="0" w:space="0" w:color="auto"/>
            <w:bottom w:val="none" w:sz="0" w:space="0" w:color="auto"/>
            <w:right w:val="none" w:sz="0" w:space="0" w:color="auto"/>
          </w:divBdr>
        </w:div>
        <w:div w:id="874390889">
          <w:marLeft w:val="0"/>
          <w:marRight w:val="0"/>
          <w:marTop w:val="0"/>
          <w:marBottom w:val="0"/>
          <w:divBdr>
            <w:top w:val="none" w:sz="0" w:space="0" w:color="auto"/>
            <w:left w:val="none" w:sz="0" w:space="0" w:color="auto"/>
            <w:bottom w:val="none" w:sz="0" w:space="0" w:color="auto"/>
            <w:right w:val="none" w:sz="0" w:space="0" w:color="auto"/>
          </w:divBdr>
        </w:div>
        <w:div w:id="930890367">
          <w:marLeft w:val="0"/>
          <w:marRight w:val="0"/>
          <w:marTop w:val="0"/>
          <w:marBottom w:val="0"/>
          <w:divBdr>
            <w:top w:val="none" w:sz="0" w:space="0" w:color="auto"/>
            <w:left w:val="none" w:sz="0" w:space="0" w:color="auto"/>
            <w:bottom w:val="none" w:sz="0" w:space="0" w:color="auto"/>
            <w:right w:val="none" w:sz="0" w:space="0" w:color="auto"/>
          </w:divBdr>
        </w:div>
        <w:div w:id="646126876">
          <w:marLeft w:val="0"/>
          <w:marRight w:val="0"/>
          <w:marTop w:val="0"/>
          <w:marBottom w:val="0"/>
          <w:divBdr>
            <w:top w:val="none" w:sz="0" w:space="0" w:color="auto"/>
            <w:left w:val="none" w:sz="0" w:space="0" w:color="auto"/>
            <w:bottom w:val="none" w:sz="0" w:space="0" w:color="auto"/>
            <w:right w:val="none" w:sz="0" w:space="0" w:color="auto"/>
          </w:divBdr>
        </w:div>
        <w:div w:id="1096556542">
          <w:marLeft w:val="0"/>
          <w:marRight w:val="0"/>
          <w:marTop w:val="0"/>
          <w:marBottom w:val="0"/>
          <w:divBdr>
            <w:top w:val="none" w:sz="0" w:space="0" w:color="auto"/>
            <w:left w:val="none" w:sz="0" w:space="0" w:color="auto"/>
            <w:bottom w:val="none" w:sz="0" w:space="0" w:color="auto"/>
            <w:right w:val="none" w:sz="0" w:space="0" w:color="auto"/>
          </w:divBdr>
        </w:div>
        <w:div w:id="1951087441">
          <w:marLeft w:val="0"/>
          <w:marRight w:val="0"/>
          <w:marTop w:val="0"/>
          <w:marBottom w:val="0"/>
          <w:divBdr>
            <w:top w:val="none" w:sz="0" w:space="0" w:color="auto"/>
            <w:left w:val="none" w:sz="0" w:space="0" w:color="auto"/>
            <w:bottom w:val="none" w:sz="0" w:space="0" w:color="auto"/>
            <w:right w:val="none" w:sz="0" w:space="0" w:color="auto"/>
          </w:divBdr>
        </w:div>
        <w:div w:id="493767247">
          <w:marLeft w:val="0"/>
          <w:marRight w:val="0"/>
          <w:marTop w:val="0"/>
          <w:marBottom w:val="0"/>
          <w:divBdr>
            <w:top w:val="none" w:sz="0" w:space="0" w:color="auto"/>
            <w:left w:val="none" w:sz="0" w:space="0" w:color="auto"/>
            <w:bottom w:val="none" w:sz="0" w:space="0" w:color="auto"/>
            <w:right w:val="none" w:sz="0" w:space="0" w:color="auto"/>
          </w:divBdr>
        </w:div>
        <w:div w:id="1307664013">
          <w:marLeft w:val="0"/>
          <w:marRight w:val="0"/>
          <w:marTop w:val="0"/>
          <w:marBottom w:val="0"/>
          <w:divBdr>
            <w:top w:val="none" w:sz="0" w:space="0" w:color="auto"/>
            <w:left w:val="none" w:sz="0" w:space="0" w:color="auto"/>
            <w:bottom w:val="none" w:sz="0" w:space="0" w:color="auto"/>
            <w:right w:val="none" w:sz="0" w:space="0" w:color="auto"/>
          </w:divBdr>
        </w:div>
        <w:div w:id="2064136748">
          <w:marLeft w:val="0"/>
          <w:marRight w:val="0"/>
          <w:marTop w:val="0"/>
          <w:marBottom w:val="0"/>
          <w:divBdr>
            <w:top w:val="none" w:sz="0" w:space="0" w:color="auto"/>
            <w:left w:val="none" w:sz="0" w:space="0" w:color="auto"/>
            <w:bottom w:val="none" w:sz="0" w:space="0" w:color="auto"/>
            <w:right w:val="none" w:sz="0" w:space="0" w:color="auto"/>
          </w:divBdr>
        </w:div>
      </w:divsChild>
    </w:div>
    <w:div w:id="1048606616">
      <w:bodyDiv w:val="1"/>
      <w:marLeft w:val="0"/>
      <w:marRight w:val="0"/>
      <w:marTop w:val="0"/>
      <w:marBottom w:val="0"/>
      <w:divBdr>
        <w:top w:val="none" w:sz="0" w:space="0" w:color="auto"/>
        <w:left w:val="none" w:sz="0" w:space="0" w:color="auto"/>
        <w:bottom w:val="none" w:sz="0" w:space="0" w:color="auto"/>
        <w:right w:val="none" w:sz="0" w:space="0" w:color="auto"/>
      </w:divBdr>
      <w:divsChild>
        <w:div w:id="2027249390">
          <w:marLeft w:val="274"/>
          <w:marRight w:val="0"/>
          <w:marTop w:val="0"/>
          <w:marBottom w:val="0"/>
          <w:divBdr>
            <w:top w:val="none" w:sz="0" w:space="0" w:color="auto"/>
            <w:left w:val="none" w:sz="0" w:space="0" w:color="auto"/>
            <w:bottom w:val="none" w:sz="0" w:space="0" w:color="auto"/>
            <w:right w:val="none" w:sz="0" w:space="0" w:color="auto"/>
          </w:divBdr>
        </w:div>
        <w:div w:id="342708021">
          <w:marLeft w:val="274"/>
          <w:marRight w:val="0"/>
          <w:marTop w:val="0"/>
          <w:marBottom w:val="0"/>
          <w:divBdr>
            <w:top w:val="none" w:sz="0" w:space="0" w:color="auto"/>
            <w:left w:val="none" w:sz="0" w:space="0" w:color="auto"/>
            <w:bottom w:val="none" w:sz="0" w:space="0" w:color="auto"/>
            <w:right w:val="none" w:sz="0" w:space="0" w:color="auto"/>
          </w:divBdr>
        </w:div>
        <w:div w:id="1399207460">
          <w:marLeft w:val="274"/>
          <w:marRight w:val="0"/>
          <w:marTop w:val="0"/>
          <w:marBottom w:val="0"/>
          <w:divBdr>
            <w:top w:val="none" w:sz="0" w:space="0" w:color="auto"/>
            <w:left w:val="none" w:sz="0" w:space="0" w:color="auto"/>
            <w:bottom w:val="none" w:sz="0" w:space="0" w:color="auto"/>
            <w:right w:val="none" w:sz="0" w:space="0" w:color="auto"/>
          </w:divBdr>
        </w:div>
        <w:div w:id="1562711987">
          <w:marLeft w:val="274"/>
          <w:marRight w:val="0"/>
          <w:marTop w:val="0"/>
          <w:marBottom w:val="0"/>
          <w:divBdr>
            <w:top w:val="none" w:sz="0" w:space="0" w:color="auto"/>
            <w:left w:val="none" w:sz="0" w:space="0" w:color="auto"/>
            <w:bottom w:val="none" w:sz="0" w:space="0" w:color="auto"/>
            <w:right w:val="none" w:sz="0" w:space="0" w:color="auto"/>
          </w:divBdr>
        </w:div>
      </w:divsChild>
    </w:div>
    <w:div w:id="1056859929">
      <w:bodyDiv w:val="1"/>
      <w:marLeft w:val="0"/>
      <w:marRight w:val="0"/>
      <w:marTop w:val="0"/>
      <w:marBottom w:val="0"/>
      <w:divBdr>
        <w:top w:val="none" w:sz="0" w:space="0" w:color="auto"/>
        <w:left w:val="none" w:sz="0" w:space="0" w:color="auto"/>
        <w:bottom w:val="none" w:sz="0" w:space="0" w:color="auto"/>
        <w:right w:val="none" w:sz="0" w:space="0" w:color="auto"/>
      </w:divBdr>
    </w:div>
    <w:div w:id="1235312993">
      <w:bodyDiv w:val="1"/>
      <w:marLeft w:val="0"/>
      <w:marRight w:val="0"/>
      <w:marTop w:val="0"/>
      <w:marBottom w:val="0"/>
      <w:divBdr>
        <w:top w:val="none" w:sz="0" w:space="0" w:color="auto"/>
        <w:left w:val="none" w:sz="0" w:space="0" w:color="auto"/>
        <w:bottom w:val="none" w:sz="0" w:space="0" w:color="auto"/>
        <w:right w:val="none" w:sz="0" w:space="0" w:color="auto"/>
      </w:divBdr>
    </w:div>
    <w:div w:id="1260021834">
      <w:bodyDiv w:val="1"/>
      <w:marLeft w:val="0"/>
      <w:marRight w:val="0"/>
      <w:marTop w:val="0"/>
      <w:marBottom w:val="0"/>
      <w:divBdr>
        <w:top w:val="none" w:sz="0" w:space="0" w:color="auto"/>
        <w:left w:val="none" w:sz="0" w:space="0" w:color="auto"/>
        <w:bottom w:val="none" w:sz="0" w:space="0" w:color="auto"/>
        <w:right w:val="none" w:sz="0" w:space="0" w:color="auto"/>
      </w:divBdr>
    </w:div>
    <w:div w:id="1286810146">
      <w:bodyDiv w:val="1"/>
      <w:marLeft w:val="0"/>
      <w:marRight w:val="0"/>
      <w:marTop w:val="0"/>
      <w:marBottom w:val="0"/>
      <w:divBdr>
        <w:top w:val="none" w:sz="0" w:space="0" w:color="auto"/>
        <w:left w:val="none" w:sz="0" w:space="0" w:color="auto"/>
        <w:bottom w:val="none" w:sz="0" w:space="0" w:color="auto"/>
        <w:right w:val="none" w:sz="0" w:space="0" w:color="auto"/>
      </w:divBdr>
      <w:divsChild>
        <w:div w:id="805508476">
          <w:marLeft w:val="0"/>
          <w:marRight w:val="0"/>
          <w:marTop w:val="0"/>
          <w:marBottom w:val="0"/>
          <w:divBdr>
            <w:top w:val="single" w:sz="2" w:space="0" w:color="auto"/>
            <w:left w:val="single" w:sz="2" w:space="0" w:color="auto"/>
            <w:bottom w:val="single" w:sz="2" w:space="0" w:color="auto"/>
            <w:right w:val="single" w:sz="2" w:space="0" w:color="auto"/>
          </w:divBdr>
          <w:divsChild>
            <w:div w:id="1472097529">
              <w:marLeft w:val="0"/>
              <w:marRight w:val="0"/>
              <w:marTop w:val="0"/>
              <w:marBottom w:val="0"/>
              <w:divBdr>
                <w:top w:val="single" w:sz="2" w:space="0" w:color="auto"/>
                <w:left w:val="single" w:sz="2" w:space="0" w:color="auto"/>
                <w:bottom w:val="single" w:sz="2" w:space="0" w:color="auto"/>
                <w:right w:val="single" w:sz="2" w:space="0" w:color="auto"/>
              </w:divBdr>
              <w:divsChild>
                <w:div w:id="565990358">
                  <w:marLeft w:val="0"/>
                  <w:marRight w:val="0"/>
                  <w:marTop w:val="0"/>
                  <w:marBottom w:val="0"/>
                  <w:divBdr>
                    <w:top w:val="single" w:sz="2" w:space="0" w:color="auto"/>
                    <w:left w:val="single" w:sz="2" w:space="0" w:color="auto"/>
                    <w:bottom w:val="single" w:sz="2" w:space="0" w:color="auto"/>
                    <w:right w:val="single" w:sz="2" w:space="0" w:color="auto"/>
                  </w:divBdr>
                  <w:divsChild>
                    <w:div w:id="1708993913">
                      <w:marLeft w:val="0"/>
                      <w:marRight w:val="0"/>
                      <w:marTop w:val="0"/>
                      <w:marBottom w:val="0"/>
                      <w:divBdr>
                        <w:top w:val="single" w:sz="2" w:space="0" w:color="auto"/>
                        <w:left w:val="single" w:sz="2" w:space="0" w:color="auto"/>
                        <w:bottom w:val="single" w:sz="2" w:space="0" w:color="auto"/>
                        <w:right w:val="single" w:sz="2" w:space="0" w:color="auto"/>
                      </w:divBdr>
                      <w:divsChild>
                        <w:div w:id="971251450">
                          <w:marLeft w:val="0"/>
                          <w:marRight w:val="0"/>
                          <w:marTop w:val="0"/>
                          <w:marBottom w:val="0"/>
                          <w:divBdr>
                            <w:top w:val="single" w:sz="2" w:space="0" w:color="auto"/>
                            <w:left w:val="single" w:sz="2" w:space="0" w:color="auto"/>
                            <w:bottom w:val="single" w:sz="2" w:space="0" w:color="auto"/>
                            <w:right w:val="single" w:sz="2" w:space="0" w:color="auto"/>
                          </w:divBdr>
                          <w:divsChild>
                            <w:div w:id="10716618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50250531">
          <w:marLeft w:val="0"/>
          <w:marRight w:val="0"/>
          <w:marTop w:val="0"/>
          <w:marBottom w:val="0"/>
          <w:divBdr>
            <w:top w:val="single" w:sz="2" w:space="0" w:color="auto"/>
            <w:left w:val="single" w:sz="2" w:space="0" w:color="auto"/>
            <w:bottom w:val="single" w:sz="2" w:space="0" w:color="auto"/>
            <w:right w:val="single" w:sz="2" w:space="0" w:color="auto"/>
          </w:divBdr>
          <w:divsChild>
            <w:div w:id="142048730">
              <w:marLeft w:val="0"/>
              <w:marRight w:val="0"/>
              <w:marTop w:val="0"/>
              <w:marBottom w:val="0"/>
              <w:divBdr>
                <w:top w:val="single" w:sz="2" w:space="0" w:color="auto"/>
                <w:left w:val="single" w:sz="2" w:space="0" w:color="auto"/>
                <w:bottom w:val="single" w:sz="2" w:space="0" w:color="auto"/>
                <w:right w:val="single" w:sz="2" w:space="0" w:color="auto"/>
              </w:divBdr>
              <w:divsChild>
                <w:div w:id="431318147">
                  <w:marLeft w:val="0"/>
                  <w:marRight w:val="0"/>
                  <w:marTop w:val="0"/>
                  <w:marBottom w:val="0"/>
                  <w:divBdr>
                    <w:top w:val="single" w:sz="2" w:space="0" w:color="auto"/>
                    <w:left w:val="single" w:sz="2" w:space="0" w:color="auto"/>
                    <w:bottom w:val="single" w:sz="2" w:space="0" w:color="auto"/>
                    <w:right w:val="single" w:sz="2" w:space="0" w:color="auto"/>
                  </w:divBdr>
                  <w:divsChild>
                    <w:div w:id="377515316">
                      <w:marLeft w:val="0"/>
                      <w:marRight w:val="0"/>
                      <w:marTop w:val="0"/>
                      <w:marBottom w:val="0"/>
                      <w:divBdr>
                        <w:top w:val="single" w:sz="2" w:space="0" w:color="auto"/>
                        <w:left w:val="single" w:sz="2" w:space="0" w:color="auto"/>
                        <w:bottom w:val="single" w:sz="2" w:space="0" w:color="auto"/>
                        <w:right w:val="single" w:sz="2" w:space="0" w:color="auto"/>
                      </w:divBdr>
                      <w:divsChild>
                        <w:div w:id="843469774">
                          <w:marLeft w:val="0"/>
                          <w:marRight w:val="0"/>
                          <w:marTop w:val="0"/>
                          <w:marBottom w:val="0"/>
                          <w:divBdr>
                            <w:top w:val="single" w:sz="2" w:space="0" w:color="auto"/>
                            <w:left w:val="single" w:sz="2" w:space="0" w:color="auto"/>
                            <w:bottom w:val="single" w:sz="2" w:space="0" w:color="auto"/>
                            <w:right w:val="single" w:sz="2" w:space="0" w:color="auto"/>
                          </w:divBdr>
                        </w:div>
                        <w:div w:id="840896617">
                          <w:marLeft w:val="0"/>
                          <w:marRight w:val="0"/>
                          <w:marTop w:val="0"/>
                          <w:marBottom w:val="0"/>
                          <w:divBdr>
                            <w:top w:val="single" w:sz="2" w:space="0" w:color="auto"/>
                            <w:left w:val="single" w:sz="2" w:space="0" w:color="auto"/>
                            <w:bottom w:val="single" w:sz="2" w:space="0" w:color="auto"/>
                            <w:right w:val="single" w:sz="2" w:space="0" w:color="auto"/>
                          </w:divBdr>
                          <w:divsChild>
                            <w:div w:id="7367101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18447623">
          <w:marLeft w:val="0"/>
          <w:marRight w:val="0"/>
          <w:marTop w:val="0"/>
          <w:marBottom w:val="0"/>
          <w:divBdr>
            <w:top w:val="single" w:sz="2" w:space="0" w:color="auto"/>
            <w:left w:val="single" w:sz="2" w:space="0" w:color="auto"/>
            <w:bottom w:val="single" w:sz="2" w:space="0" w:color="auto"/>
            <w:right w:val="single" w:sz="2" w:space="0" w:color="auto"/>
          </w:divBdr>
          <w:divsChild>
            <w:div w:id="1768649484">
              <w:marLeft w:val="0"/>
              <w:marRight w:val="0"/>
              <w:marTop w:val="0"/>
              <w:marBottom w:val="0"/>
              <w:divBdr>
                <w:top w:val="single" w:sz="2" w:space="0" w:color="auto"/>
                <w:left w:val="single" w:sz="2" w:space="0" w:color="auto"/>
                <w:bottom w:val="single" w:sz="2" w:space="0" w:color="auto"/>
                <w:right w:val="single" w:sz="2" w:space="0" w:color="auto"/>
              </w:divBdr>
              <w:divsChild>
                <w:div w:id="1672948161">
                  <w:marLeft w:val="0"/>
                  <w:marRight w:val="0"/>
                  <w:marTop w:val="0"/>
                  <w:marBottom w:val="0"/>
                  <w:divBdr>
                    <w:top w:val="single" w:sz="2" w:space="0" w:color="auto"/>
                    <w:left w:val="single" w:sz="2" w:space="0" w:color="auto"/>
                    <w:bottom w:val="single" w:sz="2" w:space="0" w:color="auto"/>
                    <w:right w:val="single" w:sz="2" w:space="0" w:color="auto"/>
                  </w:divBdr>
                  <w:divsChild>
                    <w:div w:id="894044860">
                      <w:marLeft w:val="0"/>
                      <w:marRight w:val="0"/>
                      <w:marTop w:val="0"/>
                      <w:marBottom w:val="0"/>
                      <w:divBdr>
                        <w:top w:val="single" w:sz="2" w:space="0" w:color="auto"/>
                        <w:left w:val="single" w:sz="2" w:space="0" w:color="auto"/>
                        <w:bottom w:val="single" w:sz="2" w:space="0" w:color="auto"/>
                        <w:right w:val="single" w:sz="2" w:space="0" w:color="auto"/>
                      </w:divBdr>
                      <w:divsChild>
                        <w:div w:id="1496990551">
                          <w:marLeft w:val="0"/>
                          <w:marRight w:val="0"/>
                          <w:marTop w:val="0"/>
                          <w:marBottom w:val="0"/>
                          <w:divBdr>
                            <w:top w:val="single" w:sz="2" w:space="0" w:color="auto"/>
                            <w:left w:val="single" w:sz="2" w:space="0" w:color="auto"/>
                            <w:bottom w:val="single" w:sz="2" w:space="0" w:color="auto"/>
                            <w:right w:val="single" w:sz="2" w:space="0" w:color="auto"/>
                          </w:divBdr>
                        </w:div>
                        <w:div w:id="1313756074">
                          <w:marLeft w:val="0"/>
                          <w:marRight w:val="0"/>
                          <w:marTop w:val="0"/>
                          <w:marBottom w:val="0"/>
                          <w:divBdr>
                            <w:top w:val="single" w:sz="2" w:space="0" w:color="auto"/>
                            <w:left w:val="single" w:sz="2" w:space="0" w:color="auto"/>
                            <w:bottom w:val="single" w:sz="2" w:space="0" w:color="auto"/>
                            <w:right w:val="single" w:sz="2" w:space="0" w:color="auto"/>
                          </w:divBdr>
                          <w:divsChild>
                            <w:div w:id="1447860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sChild>
        <w:div w:id="1552888964">
          <w:marLeft w:val="0"/>
          <w:marRight w:val="0"/>
          <w:marTop w:val="0"/>
          <w:marBottom w:val="0"/>
          <w:divBdr>
            <w:top w:val="single" w:sz="2" w:space="0" w:color="E1E1E1"/>
            <w:left w:val="single" w:sz="2" w:space="0" w:color="E1E1E1"/>
            <w:bottom w:val="single" w:sz="6" w:space="0" w:color="E1E1E1"/>
            <w:right w:val="single" w:sz="2" w:space="0" w:color="E1E1E1"/>
          </w:divBdr>
        </w:div>
      </w:divsChild>
    </w:div>
    <w:div w:id="1557660647">
      <w:bodyDiv w:val="1"/>
      <w:marLeft w:val="0"/>
      <w:marRight w:val="0"/>
      <w:marTop w:val="0"/>
      <w:marBottom w:val="0"/>
      <w:divBdr>
        <w:top w:val="none" w:sz="0" w:space="0" w:color="auto"/>
        <w:left w:val="none" w:sz="0" w:space="0" w:color="auto"/>
        <w:bottom w:val="none" w:sz="0" w:space="0" w:color="auto"/>
        <w:right w:val="none" w:sz="0" w:space="0" w:color="auto"/>
      </w:divBdr>
    </w:div>
    <w:div w:id="1663001485">
      <w:bodyDiv w:val="1"/>
      <w:marLeft w:val="0"/>
      <w:marRight w:val="0"/>
      <w:marTop w:val="0"/>
      <w:marBottom w:val="0"/>
      <w:divBdr>
        <w:top w:val="none" w:sz="0" w:space="0" w:color="auto"/>
        <w:left w:val="none" w:sz="0" w:space="0" w:color="auto"/>
        <w:bottom w:val="none" w:sz="0" w:space="0" w:color="auto"/>
        <w:right w:val="none" w:sz="0" w:space="0" w:color="auto"/>
      </w:divBdr>
    </w:div>
    <w:div w:id="1804542107">
      <w:bodyDiv w:val="1"/>
      <w:marLeft w:val="0"/>
      <w:marRight w:val="0"/>
      <w:marTop w:val="0"/>
      <w:marBottom w:val="0"/>
      <w:divBdr>
        <w:top w:val="none" w:sz="0" w:space="0" w:color="auto"/>
        <w:left w:val="none" w:sz="0" w:space="0" w:color="auto"/>
        <w:bottom w:val="none" w:sz="0" w:space="0" w:color="auto"/>
        <w:right w:val="none" w:sz="0" w:space="0" w:color="auto"/>
      </w:divBdr>
      <w:divsChild>
        <w:div w:id="301888749">
          <w:marLeft w:val="0"/>
          <w:marRight w:val="0"/>
          <w:marTop w:val="0"/>
          <w:marBottom w:val="0"/>
          <w:divBdr>
            <w:top w:val="none" w:sz="0" w:space="0" w:color="auto"/>
            <w:left w:val="none" w:sz="0" w:space="0" w:color="auto"/>
            <w:bottom w:val="none" w:sz="0" w:space="0" w:color="auto"/>
            <w:right w:val="none" w:sz="0" w:space="0" w:color="auto"/>
          </w:divBdr>
        </w:div>
        <w:div w:id="1159077852">
          <w:marLeft w:val="0"/>
          <w:marRight w:val="0"/>
          <w:marTop w:val="0"/>
          <w:marBottom w:val="0"/>
          <w:divBdr>
            <w:top w:val="none" w:sz="0" w:space="0" w:color="auto"/>
            <w:left w:val="none" w:sz="0" w:space="0" w:color="auto"/>
            <w:bottom w:val="none" w:sz="0" w:space="0" w:color="auto"/>
            <w:right w:val="none" w:sz="0" w:space="0" w:color="auto"/>
          </w:divBdr>
        </w:div>
        <w:div w:id="1186751605">
          <w:marLeft w:val="0"/>
          <w:marRight w:val="0"/>
          <w:marTop w:val="0"/>
          <w:marBottom w:val="0"/>
          <w:divBdr>
            <w:top w:val="none" w:sz="0" w:space="0" w:color="auto"/>
            <w:left w:val="none" w:sz="0" w:space="0" w:color="auto"/>
            <w:bottom w:val="none" w:sz="0" w:space="0" w:color="auto"/>
            <w:right w:val="none" w:sz="0" w:space="0" w:color="auto"/>
          </w:divBdr>
        </w:div>
        <w:div w:id="3825182">
          <w:marLeft w:val="0"/>
          <w:marRight w:val="0"/>
          <w:marTop w:val="0"/>
          <w:marBottom w:val="0"/>
          <w:divBdr>
            <w:top w:val="none" w:sz="0" w:space="0" w:color="auto"/>
            <w:left w:val="none" w:sz="0" w:space="0" w:color="auto"/>
            <w:bottom w:val="none" w:sz="0" w:space="0" w:color="auto"/>
            <w:right w:val="none" w:sz="0" w:space="0" w:color="auto"/>
          </w:divBdr>
        </w:div>
        <w:div w:id="1374453371">
          <w:marLeft w:val="0"/>
          <w:marRight w:val="0"/>
          <w:marTop w:val="0"/>
          <w:marBottom w:val="0"/>
          <w:divBdr>
            <w:top w:val="none" w:sz="0" w:space="0" w:color="auto"/>
            <w:left w:val="none" w:sz="0" w:space="0" w:color="auto"/>
            <w:bottom w:val="none" w:sz="0" w:space="0" w:color="auto"/>
            <w:right w:val="none" w:sz="0" w:space="0" w:color="auto"/>
          </w:divBdr>
        </w:div>
        <w:div w:id="1581256855">
          <w:marLeft w:val="0"/>
          <w:marRight w:val="0"/>
          <w:marTop w:val="0"/>
          <w:marBottom w:val="0"/>
          <w:divBdr>
            <w:top w:val="none" w:sz="0" w:space="0" w:color="auto"/>
            <w:left w:val="none" w:sz="0" w:space="0" w:color="auto"/>
            <w:bottom w:val="none" w:sz="0" w:space="0" w:color="auto"/>
            <w:right w:val="none" w:sz="0" w:space="0" w:color="auto"/>
          </w:divBdr>
        </w:div>
      </w:divsChild>
    </w:div>
    <w:div w:id="1910652349">
      <w:bodyDiv w:val="1"/>
      <w:marLeft w:val="0"/>
      <w:marRight w:val="0"/>
      <w:marTop w:val="0"/>
      <w:marBottom w:val="0"/>
      <w:divBdr>
        <w:top w:val="none" w:sz="0" w:space="0" w:color="auto"/>
        <w:left w:val="none" w:sz="0" w:space="0" w:color="auto"/>
        <w:bottom w:val="none" w:sz="0" w:space="0" w:color="auto"/>
        <w:right w:val="none" w:sz="0" w:space="0" w:color="auto"/>
      </w:divBdr>
    </w:div>
    <w:div w:id="20940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ustainecho.com/" TargetMode="External"/><Relationship Id="rId1" Type="http://schemas.openxmlformats.org/officeDocument/2006/relationships/hyperlink" Target="mailto:eric.soh-deffo@sustainecho.com"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mailto:sabine.mendy@egis-group.com" TargetMode="External"/><Relationship Id="rId2" Type="http://schemas.openxmlformats.org/officeDocument/2006/relationships/numbering" Target="numbering.xml"/><Relationship Id="rId16" Type="http://schemas.openxmlformats.org/officeDocument/2006/relationships/hyperlink" Target="mailto:isabelle.mayrand@egis-group.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ustainecho.co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ustainech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gis">
  <a:themeElements>
    <a:clrScheme name="Egis">
      <a:dk1>
        <a:srgbClr val="000000"/>
      </a:dk1>
      <a:lt1>
        <a:sysClr val="window" lastClr="FFFFFF"/>
      </a:lt1>
      <a:dk2>
        <a:srgbClr val="F4A41D"/>
      </a:dk2>
      <a:lt2>
        <a:srgbClr val="828282"/>
      </a:lt2>
      <a:accent1>
        <a:srgbClr val="09212C"/>
      </a:accent1>
      <a:accent2>
        <a:srgbClr val="ABC100"/>
      </a:accent2>
      <a:accent3>
        <a:srgbClr val="5D858B"/>
      </a:accent3>
      <a:accent4>
        <a:srgbClr val="00617E"/>
      </a:accent4>
      <a:accent5>
        <a:srgbClr val="00A4A6"/>
      </a:accent5>
      <a:accent6>
        <a:srgbClr val="97B8BB"/>
      </a:accent6>
      <a:hlink>
        <a:srgbClr val="09212C"/>
      </a:hlink>
      <a:folHlink>
        <a:srgbClr val="09212C"/>
      </a:folHlink>
    </a:clrScheme>
    <a:fontScheme name="Egi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none" lIns="72000" tIns="72000" rIns="72000" bIns="72000" numCol="1" spcCol="0" rtlCol="0" fromWordArt="0" anchor="ctr" anchorCtr="0" forceAA="0" compatLnSpc="1">
        <a:prstTxWarp prst="textNoShape">
          <a:avLst/>
        </a:prstTxWarp>
        <a:noAutofit/>
      </a:bodyPr>
      <a:lstStyle>
        <a:defPPr algn="ctr">
          <a:defRPr sz="12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tIns="0" rIns="0" bIns="0" rtlCol="0">
        <a:spAutoFit/>
      </a:bodyPr>
      <a:lstStyle>
        <a:defPPr>
          <a:defRPr sz="1400" dirty="0" err="1" smtClean="0"/>
        </a:defPPr>
      </a:lstStyle>
    </a:txDef>
  </a:objectDefaults>
  <a:extraClrSchemeLst/>
  <a:extLst>
    <a:ext uri="{05A4C25C-085E-4340-85A3-A5531E510DB2}">
      <thm15:themeFamily xmlns:thm15="http://schemas.microsoft.com/office/thememl/2012/main" name="Egis" id="{442E41AC-669D-45CC-B881-4D1430D04708}" vid="{6BED1D58-39B6-4025-BC48-6441989E34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8185-0031-EF43-A4B3-CFEDC214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4135</Characters>
  <Application>Microsoft Office Word</Application>
  <DocSecurity>0</DocSecurity>
  <Lines>34</Lines>
  <Paragraphs>9</Paragraphs>
  <ScaleCrop>false</ScaleCrop>
  <Company>Egis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document</dc:title>
  <dc:subject>Note longue interne</dc:subject>
  <dc:creator>Cecile CRETIEN</dc:creator>
  <cp:keywords/>
  <dc:description/>
  <cp:lastModifiedBy>SOH DEFFO Eric</cp:lastModifiedBy>
  <cp:revision>3</cp:revision>
  <cp:lastPrinted>2023-11-27T15:56:00Z</cp:lastPrinted>
  <dcterms:created xsi:type="dcterms:W3CDTF">2024-01-19T17:11:00Z</dcterms:created>
  <dcterms:modified xsi:type="dcterms:W3CDTF">2024-01-24T08:54:00Z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